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8F60" w14:textId="77777777" w:rsidR="003F0B68" w:rsidRPr="003F0B68" w:rsidRDefault="008F611C" w:rsidP="003F0B68">
      <w:pPr>
        <w:autoSpaceDE w:val="0"/>
        <w:autoSpaceDN w:val="0"/>
        <w:adjustRightInd w:val="0"/>
        <w:rPr>
          <w:rFonts w:ascii="Arial MT" w:hAnsi="Arial MT" w:cs="Arial MT"/>
          <w:b/>
          <w:bCs/>
          <w:color w:val="000000"/>
          <w:sz w:val="22"/>
          <w:szCs w:val="22"/>
        </w:rPr>
      </w:pPr>
      <w:r>
        <w:rPr>
          <w:rFonts w:ascii="Arial MT" w:hAnsi="Arial MT" w:cs="Arial MT"/>
          <w:b/>
          <w:bCs/>
          <w:color w:val="000000"/>
          <w:sz w:val="22"/>
          <w:szCs w:val="22"/>
        </w:rPr>
        <w:t>Statsforvalteren</w:t>
      </w:r>
      <w:r w:rsidR="003F0B68" w:rsidRPr="003F0B68">
        <w:rPr>
          <w:rFonts w:ascii="Arial MT" w:hAnsi="Arial MT" w:cs="Arial MT"/>
          <w:b/>
          <w:bCs/>
          <w:color w:val="000000"/>
          <w:sz w:val="22"/>
          <w:szCs w:val="22"/>
        </w:rPr>
        <w:t xml:space="preserve"> i </w:t>
      </w:r>
      <w:r w:rsidR="00EC7E0D">
        <w:rPr>
          <w:rFonts w:ascii="Arial MT" w:hAnsi="Arial MT" w:cs="Arial MT"/>
          <w:b/>
          <w:bCs/>
          <w:color w:val="000000"/>
          <w:sz w:val="22"/>
          <w:szCs w:val="22"/>
        </w:rPr>
        <w:t>Agder</w:t>
      </w:r>
    </w:p>
    <w:p w14:paraId="004D1B30" w14:textId="77777777" w:rsidR="008F611C" w:rsidRDefault="003F0B68" w:rsidP="003F0B68">
      <w:pPr>
        <w:autoSpaceDE w:val="0"/>
        <w:autoSpaceDN w:val="0"/>
        <w:adjustRightInd w:val="0"/>
        <w:rPr>
          <w:rFonts w:ascii="Arial MT" w:hAnsi="Arial MT" w:cs="Arial MT"/>
          <w:b/>
          <w:bCs/>
          <w:color w:val="000000"/>
          <w:sz w:val="22"/>
          <w:szCs w:val="22"/>
        </w:rPr>
      </w:pPr>
      <w:r w:rsidRPr="003F0B68">
        <w:rPr>
          <w:rFonts w:ascii="Arial MT" w:hAnsi="Arial MT" w:cs="Arial MT"/>
          <w:b/>
          <w:bCs/>
          <w:color w:val="000000"/>
          <w:sz w:val="22"/>
          <w:szCs w:val="22"/>
        </w:rPr>
        <w:t xml:space="preserve">Postboks </w:t>
      </w:r>
      <w:r w:rsidR="008F611C">
        <w:rPr>
          <w:rFonts w:ascii="Arial MT" w:hAnsi="Arial MT" w:cs="Arial MT"/>
          <w:b/>
          <w:bCs/>
          <w:color w:val="000000"/>
          <w:sz w:val="22"/>
          <w:szCs w:val="22"/>
        </w:rPr>
        <w:t>504</w:t>
      </w:r>
      <w:r w:rsidRPr="003F0B68">
        <w:rPr>
          <w:rFonts w:ascii="Arial MT" w:hAnsi="Arial MT" w:cs="Arial MT"/>
          <w:b/>
          <w:bCs/>
          <w:color w:val="000000"/>
          <w:sz w:val="22"/>
          <w:szCs w:val="22"/>
        </w:rPr>
        <w:t xml:space="preserve"> </w:t>
      </w:r>
    </w:p>
    <w:p w14:paraId="2918B497" w14:textId="77777777" w:rsidR="003F0B68" w:rsidRPr="003F0B68" w:rsidRDefault="003F0B68" w:rsidP="003F0B68">
      <w:pPr>
        <w:autoSpaceDE w:val="0"/>
        <w:autoSpaceDN w:val="0"/>
        <w:adjustRightInd w:val="0"/>
        <w:rPr>
          <w:rFonts w:ascii="Arial MT" w:hAnsi="Arial MT" w:cs="Arial MT"/>
          <w:b/>
          <w:bCs/>
          <w:color w:val="000000"/>
          <w:sz w:val="22"/>
          <w:szCs w:val="22"/>
        </w:rPr>
      </w:pPr>
      <w:r w:rsidRPr="003F0B68">
        <w:rPr>
          <w:rFonts w:ascii="Arial MT" w:hAnsi="Arial MT" w:cs="Arial MT"/>
          <w:b/>
          <w:bCs/>
          <w:color w:val="000000"/>
          <w:sz w:val="22"/>
          <w:szCs w:val="22"/>
        </w:rPr>
        <w:t>480</w:t>
      </w:r>
      <w:r w:rsidR="008F611C">
        <w:rPr>
          <w:rFonts w:ascii="Arial MT" w:hAnsi="Arial MT" w:cs="Arial MT"/>
          <w:b/>
          <w:bCs/>
          <w:color w:val="000000"/>
          <w:sz w:val="22"/>
          <w:szCs w:val="22"/>
        </w:rPr>
        <w:t>4</w:t>
      </w:r>
      <w:r w:rsidRPr="003F0B68">
        <w:rPr>
          <w:rFonts w:ascii="Arial MT" w:hAnsi="Arial MT" w:cs="Arial MT"/>
          <w:b/>
          <w:bCs/>
          <w:color w:val="000000"/>
          <w:sz w:val="22"/>
          <w:szCs w:val="22"/>
        </w:rPr>
        <w:t xml:space="preserve"> Arendal</w:t>
      </w:r>
      <w:r w:rsidR="006A2C37">
        <w:rPr>
          <w:rFonts w:ascii="Arial MT" w:hAnsi="Arial MT" w:cs="Arial MT"/>
          <w:b/>
          <w:bCs/>
          <w:color w:val="000000"/>
          <w:sz w:val="22"/>
          <w:szCs w:val="22"/>
        </w:rPr>
        <w:tab/>
      </w:r>
      <w:r w:rsidR="006A2C37">
        <w:rPr>
          <w:rFonts w:ascii="Arial MT" w:hAnsi="Arial MT" w:cs="Arial MT"/>
          <w:b/>
          <w:bCs/>
          <w:color w:val="000000"/>
          <w:sz w:val="22"/>
          <w:szCs w:val="22"/>
        </w:rPr>
        <w:tab/>
      </w:r>
      <w:r w:rsidR="006A2C37">
        <w:rPr>
          <w:rFonts w:ascii="Arial MT" w:hAnsi="Arial MT" w:cs="Arial MT"/>
          <w:b/>
          <w:bCs/>
          <w:color w:val="000000"/>
          <w:sz w:val="22"/>
          <w:szCs w:val="22"/>
        </w:rPr>
        <w:tab/>
      </w:r>
      <w:r w:rsidR="006A2C37">
        <w:rPr>
          <w:rFonts w:ascii="Arial MT" w:hAnsi="Arial MT" w:cs="Arial MT"/>
          <w:b/>
          <w:bCs/>
          <w:color w:val="000000"/>
          <w:sz w:val="22"/>
          <w:szCs w:val="22"/>
        </w:rPr>
        <w:tab/>
      </w:r>
      <w:r w:rsidR="006A2C37">
        <w:rPr>
          <w:rFonts w:ascii="Arial MT" w:hAnsi="Arial MT" w:cs="Arial MT"/>
          <w:b/>
          <w:bCs/>
          <w:color w:val="000000"/>
          <w:sz w:val="22"/>
          <w:szCs w:val="22"/>
        </w:rPr>
        <w:tab/>
      </w:r>
      <w:r w:rsidR="006A2C37">
        <w:rPr>
          <w:rFonts w:ascii="Arial MT" w:hAnsi="Arial MT" w:cs="Arial MT"/>
          <w:b/>
          <w:bCs/>
          <w:color w:val="000000"/>
          <w:sz w:val="22"/>
          <w:szCs w:val="22"/>
        </w:rPr>
        <w:tab/>
      </w:r>
      <w:r w:rsidR="006A2C37">
        <w:rPr>
          <w:rFonts w:ascii="Arial MT" w:hAnsi="Arial MT" w:cs="Arial MT"/>
          <w:b/>
          <w:bCs/>
          <w:color w:val="000000"/>
          <w:sz w:val="22"/>
          <w:szCs w:val="22"/>
        </w:rPr>
        <w:tab/>
      </w:r>
      <w:r w:rsidR="006A2C37">
        <w:rPr>
          <w:rFonts w:ascii="TimesNewRoman,Bold" w:hAnsi="TimesNewRoman,Bold" w:cs="TimesNewRoman,Bold"/>
          <w:b/>
          <w:bCs/>
          <w:sz w:val="18"/>
          <w:szCs w:val="18"/>
        </w:rPr>
        <w:t>Unntatt fra offentlighet, jf. off. loven § 13</w:t>
      </w:r>
    </w:p>
    <w:p w14:paraId="33D4C885" w14:textId="77777777" w:rsidR="003F0B68" w:rsidRDefault="003F0B68" w:rsidP="003F0B68">
      <w:pPr>
        <w:autoSpaceDE w:val="0"/>
        <w:autoSpaceDN w:val="0"/>
        <w:adjustRightInd w:val="0"/>
        <w:rPr>
          <w:rFonts w:ascii="Arial MT" w:hAnsi="Arial MT" w:cs="Arial MT"/>
          <w:b/>
          <w:bCs/>
          <w:color w:val="000000"/>
        </w:rPr>
      </w:pPr>
    </w:p>
    <w:p w14:paraId="051D5902" w14:textId="77777777" w:rsidR="003F0B68" w:rsidRPr="00424303" w:rsidRDefault="003F0B68" w:rsidP="003F0B68">
      <w:pPr>
        <w:autoSpaceDE w:val="0"/>
        <w:autoSpaceDN w:val="0"/>
        <w:adjustRightInd w:val="0"/>
        <w:rPr>
          <w:rFonts w:ascii="Arial MT" w:hAnsi="Arial MT" w:cs="Arial MT"/>
          <w:b/>
          <w:bCs/>
          <w:color w:val="000000"/>
          <w:sz w:val="28"/>
          <w:szCs w:val="28"/>
        </w:rPr>
      </w:pPr>
      <w:r w:rsidRPr="00424303">
        <w:rPr>
          <w:rFonts w:ascii="Arial MT" w:hAnsi="Arial MT" w:cs="Arial MT"/>
          <w:b/>
          <w:bCs/>
          <w:color w:val="000000"/>
          <w:sz w:val="28"/>
          <w:szCs w:val="28"/>
        </w:rPr>
        <w:t xml:space="preserve">OVERSENDELSESSKRIV FOR KLAGESAKER ETTER LOV OM SOSIALE TJENESTER I NAV </w:t>
      </w:r>
    </w:p>
    <w:p w14:paraId="51EC482A" w14:textId="77777777" w:rsidR="00EC7E0D" w:rsidRDefault="00EC7E0D" w:rsidP="003F0B68">
      <w:pPr>
        <w:autoSpaceDE w:val="0"/>
        <w:autoSpaceDN w:val="0"/>
        <w:adjustRightInd w:val="0"/>
        <w:rPr>
          <w:rFonts w:ascii="Arial MT" w:hAnsi="Arial MT" w:cs="Arial MT"/>
          <w:b/>
          <w:bCs/>
          <w:color w:val="000000"/>
        </w:rPr>
      </w:pPr>
    </w:p>
    <w:p w14:paraId="70995410" w14:textId="77777777" w:rsidR="003F0B68" w:rsidRPr="007B55A9" w:rsidRDefault="003F0B68" w:rsidP="003F0B68">
      <w:pPr>
        <w:rPr>
          <w:rFonts w:ascii="Arial" w:hAnsi="Arial"/>
          <w:sz w:val="18"/>
          <w:szCs w:val="18"/>
        </w:rPr>
      </w:pPr>
      <w:r w:rsidRPr="007B55A9">
        <w:rPr>
          <w:rFonts w:ascii="Arial" w:hAnsi="Arial"/>
          <w:sz w:val="18"/>
          <w:szCs w:val="18"/>
        </w:rPr>
        <w:t>NB! Alle poster i skjemaet skal fylles ut.</w:t>
      </w:r>
      <w:r>
        <w:rPr>
          <w:rFonts w:ascii="Arial" w:hAnsi="Arial"/>
          <w:sz w:val="18"/>
          <w:szCs w:val="18"/>
        </w:rPr>
        <w:t xml:space="preserve"> </w:t>
      </w:r>
      <w:r w:rsidRPr="007B55A9">
        <w:rPr>
          <w:rFonts w:ascii="Arial" w:hAnsi="Arial"/>
          <w:sz w:val="18"/>
          <w:szCs w:val="18"/>
        </w:rPr>
        <w:t>Alle sa</w:t>
      </w:r>
      <w:r>
        <w:rPr>
          <w:rFonts w:ascii="Arial" w:hAnsi="Arial"/>
          <w:sz w:val="18"/>
          <w:szCs w:val="18"/>
        </w:rPr>
        <w:t>kens dokumenter som saksframstilling</w:t>
      </w:r>
      <w:r w:rsidRPr="007B55A9">
        <w:rPr>
          <w:rFonts w:ascii="Arial" w:hAnsi="Arial"/>
          <w:sz w:val="18"/>
          <w:szCs w:val="18"/>
        </w:rPr>
        <w:t>, klage, vedtak, søknad og annen relevant dokum</w:t>
      </w:r>
      <w:r>
        <w:rPr>
          <w:rFonts w:ascii="Arial" w:hAnsi="Arial"/>
          <w:sz w:val="18"/>
          <w:szCs w:val="18"/>
        </w:rPr>
        <w:t xml:space="preserve">entasjon skal ligge nummerert </w:t>
      </w:r>
      <w:r w:rsidRPr="007B55A9">
        <w:rPr>
          <w:rFonts w:ascii="Arial" w:hAnsi="Arial"/>
          <w:sz w:val="18"/>
          <w:szCs w:val="18"/>
        </w:rPr>
        <w:t xml:space="preserve">kronologisk. Send </w:t>
      </w:r>
      <w:r w:rsidRPr="007B55A9">
        <w:rPr>
          <w:rFonts w:ascii="Arial" w:hAnsi="Arial"/>
          <w:b/>
          <w:sz w:val="18"/>
          <w:szCs w:val="18"/>
        </w:rPr>
        <w:t>kun kopi</w:t>
      </w:r>
      <w:r w:rsidRPr="007B55A9">
        <w:rPr>
          <w:rFonts w:ascii="Arial" w:hAnsi="Arial"/>
          <w:sz w:val="18"/>
          <w:szCs w:val="18"/>
        </w:rPr>
        <w:t xml:space="preserve"> av dokumentene. </w:t>
      </w:r>
    </w:p>
    <w:p w14:paraId="453ADDBA" w14:textId="77777777" w:rsidR="003F0B68" w:rsidRDefault="003F0B68" w:rsidP="003F0B68">
      <w:pPr>
        <w:autoSpaceDE w:val="0"/>
        <w:autoSpaceDN w:val="0"/>
        <w:adjustRightInd w:val="0"/>
        <w:rPr>
          <w:rFonts w:ascii="Arial MT" w:hAnsi="Arial MT" w:cs="Arial MT"/>
          <w:b/>
          <w:bCs/>
          <w:color w:val="000000"/>
        </w:rPr>
      </w:pPr>
    </w:p>
    <w:p w14:paraId="7E590268" w14:textId="77777777" w:rsidR="003F0B68" w:rsidRPr="008D59D5" w:rsidRDefault="003F0B68" w:rsidP="003F0B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  <w:r w:rsidRPr="008D59D5">
        <w:rPr>
          <w:rFonts w:ascii="Arial" w:hAnsi="Arial" w:cs="Arial"/>
          <w:b/>
          <w:bCs/>
          <w:color w:val="000000"/>
          <w:szCs w:val="20"/>
        </w:rPr>
        <w:t>Oversendt fra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583"/>
      </w:tblGrid>
      <w:tr w:rsidR="003F0B68" w14:paraId="067EEC9F" w14:textId="77777777" w:rsidTr="00D51D16">
        <w:tc>
          <w:tcPr>
            <w:tcW w:w="1242" w:type="dxa"/>
            <w:shd w:val="clear" w:color="auto" w:fill="F2F2F2" w:themeFill="background1" w:themeFillShade="F2"/>
          </w:tcPr>
          <w:p w14:paraId="37BE47D1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</w:pPr>
            <w:r w:rsidRPr="008D59D5"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  <w:t>Avsender</w:t>
            </w:r>
          </w:p>
        </w:tc>
        <w:tc>
          <w:tcPr>
            <w:tcW w:w="2694" w:type="dxa"/>
          </w:tcPr>
          <w:p w14:paraId="19D5F678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05D0F64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</w:pPr>
            <w:r w:rsidRPr="008D59D5"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  <w:t>Saksbehandler</w:t>
            </w:r>
          </w:p>
        </w:tc>
        <w:tc>
          <w:tcPr>
            <w:tcW w:w="2583" w:type="dxa"/>
          </w:tcPr>
          <w:p w14:paraId="4D245934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</w:rPr>
            </w:pPr>
          </w:p>
        </w:tc>
      </w:tr>
      <w:tr w:rsidR="003F0B68" w14:paraId="5A80BE80" w14:textId="77777777" w:rsidTr="00D51D16">
        <w:tc>
          <w:tcPr>
            <w:tcW w:w="1242" w:type="dxa"/>
            <w:shd w:val="clear" w:color="auto" w:fill="F2F2F2" w:themeFill="background1" w:themeFillShade="F2"/>
          </w:tcPr>
          <w:p w14:paraId="4E48433D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</w:pPr>
            <w:r w:rsidRPr="008D59D5"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2694" w:type="dxa"/>
          </w:tcPr>
          <w:p w14:paraId="45484CD5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1B860C6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</w:pPr>
            <w:r w:rsidRPr="008D59D5"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  <w:t>Direkte telefon</w:t>
            </w:r>
          </w:p>
        </w:tc>
        <w:tc>
          <w:tcPr>
            <w:tcW w:w="2583" w:type="dxa"/>
          </w:tcPr>
          <w:p w14:paraId="196533CB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</w:rPr>
            </w:pPr>
          </w:p>
        </w:tc>
      </w:tr>
      <w:tr w:rsidR="003F0B68" w14:paraId="2894A7BF" w14:textId="77777777" w:rsidTr="00D51D16">
        <w:tc>
          <w:tcPr>
            <w:tcW w:w="1242" w:type="dxa"/>
            <w:shd w:val="clear" w:color="auto" w:fill="F2F2F2" w:themeFill="background1" w:themeFillShade="F2"/>
          </w:tcPr>
          <w:p w14:paraId="1819177C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</w:pPr>
            <w:r w:rsidRPr="008D59D5"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  <w:t>E-post</w:t>
            </w:r>
          </w:p>
        </w:tc>
        <w:tc>
          <w:tcPr>
            <w:tcW w:w="2694" w:type="dxa"/>
          </w:tcPr>
          <w:p w14:paraId="15A6A181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48E80D8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</w:pPr>
            <w:r w:rsidRPr="008D59D5">
              <w:rPr>
                <w:rFonts w:ascii="Arial MT" w:hAnsi="Arial MT" w:cs="Arial MT"/>
                <w:bCs/>
                <w:color w:val="000000"/>
                <w:sz w:val="18"/>
                <w:szCs w:val="18"/>
              </w:rPr>
              <w:t>E-post</w:t>
            </w:r>
          </w:p>
        </w:tc>
        <w:tc>
          <w:tcPr>
            <w:tcW w:w="2583" w:type="dxa"/>
          </w:tcPr>
          <w:p w14:paraId="59F1B409" w14:textId="77777777" w:rsidR="003F0B68" w:rsidRPr="008D59D5" w:rsidRDefault="003F0B68" w:rsidP="00D51D16">
            <w:pPr>
              <w:autoSpaceDE w:val="0"/>
              <w:autoSpaceDN w:val="0"/>
              <w:adjustRightInd w:val="0"/>
              <w:rPr>
                <w:rFonts w:ascii="Arial MT" w:hAnsi="Arial MT" w:cs="Arial MT"/>
                <w:bCs/>
                <w:color w:val="000000"/>
              </w:rPr>
            </w:pPr>
          </w:p>
        </w:tc>
      </w:tr>
    </w:tbl>
    <w:p w14:paraId="69F40222" w14:textId="77777777" w:rsidR="003F0B68" w:rsidRDefault="003F0B68" w:rsidP="003F0B68">
      <w:pPr>
        <w:autoSpaceDE w:val="0"/>
        <w:autoSpaceDN w:val="0"/>
        <w:adjustRightInd w:val="0"/>
        <w:rPr>
          <w:rFonts w:ascii="Arial MT" w:hAnsi="Arial MT" w:cs="Arial MT"/>
          <w:b/>
          <w:bCs/>
          <w:color w:val="000000"/>
        </w:rPr>
      </w:pPr>
    </w:p>
    <w:p w14:paraId="5102B196" w14:textId="77777777" w:rsidR="003F0B68" w:rsidRPr="008D59D5" w:rsidRDefault="003F0B68" w:rsidP="003F0B68">
      <w:pPr>
        <w:rPr>
          <w:rFonts w:ascii="Arial" w:hAnsi="Arial" w:cs="Arial"/>
          <w:b/>
          <w:szCs w:val="20"/>
        </w:rPr>
      </w:pPr>
      <w:r w:rsidRPr="008D59D5">
        <w:rPr>
          <w:rFonts w:ascii="Arial" w:hAnsi="Arial" w:cs="Arial"/>
          <w:b/>
          <w:szCs w:val="20"/>
        </w:rPr>
        <w:t xml:space="preserve">Opplysninger om klager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65"/>
        <w:gridCol w:w="2310"/>
        <w:gridCol w:w="1677"/>
        <w:gridCol w:w="457"/>
        <w:gridCol w:w="281"/>
        <w:gridCol w:w="537"/>
        <w:gridCol w:w="359"/>
        <w:gridCol w:w="973"/>
        <w:gridCol w:w="837"/>
      </w:tblGrid>
      <w:tr w:rsidR="003F0B68" w14:paraId="18A09586" w14:textId="77777777" w:rsidTr="00EC7E0D">
        <w:tc>
          <w:tcPr>
            <w:tcW w:w="1765" w:type="dxa"/>
          </w:tcPr>
          <w:p w14:paraId="6F639C29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Fornavn</w:t>
            </w:r>
          </w:p>
        </w:tc>
        <w:tc>
          <w:tcPr>
            <w:tcW w:w="2310" w:type="dxa"/>
          </w:tcPr>
          <w:p w14:paraId="5B6AB479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279A6F3C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Etternavn</w:t>
            </w:r>
          </w:p>
        </w:tc>
        <w:tc>
          <w:tcPr>
            <w:tcW w:w="3444" w:type="dxa"/>
            <w:gridSpan w:val="6"/>
          </w:tcPr>
          <w:p w14:paraId="6AAA0C23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</w:tr>
      <w:tr w:rsidR="003F0B68" w14:paraId="35C7234D" w14:textId="77777777" w:rsidTr="00EC7E0D">
        <w:tc>
          <w:tcPr>
            <w:tcW w:w="1765" w:type="dxa"/>
          </w:tcPr>
          <w:p w14:paraId="6395045A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2310" w:type="dxa"/>
          </w:tcPr>
          <w:p w14:paraId="66D4E641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10924B98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Postnr. og sted</w:t>
            </w:r>
          </w:p>
        </w:tc>
        <w:tc>
          <w:tcPr>
            <w:tcW w:w="3444" w:type="dxa"/>
            <w:gridSpan w:val="6"/>
          </w:tcPr>
          <w:p w14:paraId="576AC2FC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</w:tr>
      <w:tr w:rsidR="003F0B68" w14:paraId="623FE393" w14:textId="77777777" w:rsidTr="00EC7E0D">
        <w:tc>
          <w:tcPr>
            <w:tcW w:w="1765" w:type="dxa"/>
          </w:tcPr>
          <w:p w14:paraId="33A20E13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Fødsel og pers.nr</w:t>
            </w:r>
          </w:p>
        </w:tc>
        <w:tc>
          <w:tcPr>
            <w:tcW w:w="2310" w:type="dxa"/>
          </w:tcPr>
          <w:p w14:paraId="6B02C538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</w:tcPr>
          <w:p w14:paraId="6454D8C6" w14:textId="77777777" w:rsidR="003F0B68" w:rsidRPr="00C47410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C47410">
              <w:rPr>
                <w:rFonts w:ascii="Arial" w:hAnsi="Arial" w:cs="Arial"/>
                <w:sz w:val="18"/>
                <w:szCs w:val="18"/>
              </w:rPr>
              <w:t>Mindreårige</w:t>
            </w:r>
            <w:r>
              <w:rPr>
                <w:rFonts w:ascii="Arial" w:hAnsi="Arial" w:cs="Arial"/>
                <w:sz w:val="18"/>
                <w:szCs w:val="18"/>
              </w:rPr>
              <w:t xml:space="preserve"> barn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14:paraId="260CFF45" w14:textId="77777777" w:rsidR="003F0B68" w:rsidRPr="00C47410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C47410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1" w:type="dxa"/>
          </w:tcPr>
          <w:p w14:paraId="5BA9BDA6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19DD835E" w14:textId="77777777" w:rsidR="003F0B68" w:rsidRPr="00C47410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C47410">
              <w:rPr>
                <w:rFonts w:ascii="Arial" w:hAnsi="Arial" w:cs="Arial"/>
                <w:sz w:val="18"/>
                <w:szCs w:val="18"/>
              </w:rPr>
              <w:t>Nei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9" w:type="dxa"/>
          </w:tcPr>
          <w:p w14:paraId="62055C80" w14:textId="77777777" w:rsidR="003F0B68" w:rsidRPr="00C47410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</w:tcPr>
          <w:p w14:paraId="02BA92EA" w14:textId="77777777" w:rsidR="003F0B68" w:rsidRPr="00C47410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C47410">
              <w:rPr>
                <w:rFonts w:ascii="Arial" w:hAnsi="Arial" w:cs="Arial"/>
                <w:sz w:val="18"/>
                <w:szCs w:val="18"/>
              </w:rPr>
              <w:t>Antall:</w:t>
            </w:r>
          </w:p>
        </w:tc>
        <w:tc>
          <w:tcPr>
            <w:tcW w:w="837" w:type="dxa"/>
          </w:tcPr>
          <w:p w14:paraId="4AA2CA83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</w:tr>
    </w:tbl>
    <w:p w14:paraId="480A6308" w14:textId="77777777" w:rsidR="003F0B68" w:rsidRDefault="003F0B68" w:rsidP="003F0B68">
      <w:pPr>
        <w:rPr>
          <w:rFonts w:ascii="Arial" w:hAnsi="Arial" w:cs="Arial"/>
          <w:b/>
        </w:rPr>
      </w:pPr>
    </w:p>
    <w:p w14:paraId="51860192" w14:textId="77777777" w:rsidR="003F0B68" w:rsidRDefault="003F0B68" w:rsidP="003F0B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Klagen gjelder</w:t>
      </w:r>
    </w:p>
    <w:p w14:paraId="1CF72BD0" w14:textId="77777777" w:rsidR="003F0B68" w:rsidRDefault="003F0B68" w:rsidP="003F0B68">
      <w:pPr>
        <w:tabs>
          <w:tab w:val="left" w:pos="6803"/>
        </w:tabs>
        <w:rPr>
          <w:rFonts w:ascii="Arial" w:hAnsi="Arial" w:cs="Arial"/>
          <w:b/>
        </w:rPr>
      </w:pPr>
      <w:r w:rsidRPr="008D59D5">
        <w:rPr>
          <w:rFonts w:ascii="Arial" w:hAnsi="Arial" w:cs="Arial"/>
          <w:b/>
          <w:szCs w:val="20"/>
        </w:rPr>
        <w:t>Lov om sosiale tjenester i NAV</w:t>
      </w:r>
      <w:r>
        <w:rPr>
          <w:rFonts w:ascii="Arial" w:hAnsi="Arial" w:cs="Arial"/>
          <w:b/>
        </w:rPr>
        <w:t xml:space="preserve">                                                           </w:t>
      </w:r>
      <w:r w:rsidRPr="005418F2">
        <w:rPr>
          <w:rFonts w:ascii="Arial" w:hAnsi="Arial" w:cs="Arial"/>
          <w:b/>
          <w:sz w:val="18"/>
          <w:szCs w:val="18"/>
        </w:rPr>
        <w:t>kryss 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29"/>
        <w:gridCol w:w="709"/>
      </w:tblGrid>
      <w:tr w:rsidR="003F0B68" w14:paraId="1966D0EF" w14:textId="77777777" w:rsidTr="00D51D16">
        <w:tc>
          <w:tcPr>
            <w:tcW w:w="6629" w:type="dxa"/>
            <w:shd w:val="clear" w:color="auto" w:fill="F2F2F2" w:themeFill="background1" w:themeFillShade="F2"/>
          </w:tcPr>
          <w:p w14:paraId="51588202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Akuttsak</w:t>
            </w:r>
            <w:r w:rsidR="00177A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9D5">
              <w:rPr>
                <w:rFonts w:ascii="Arial" w:hAnsi="Arial" w:cs="Arial"/>
                <w:sz w:val="18"/>
                <w:szCs w:val="18"/>
              </w:rPr>
              <w:t>(</w:t>
            </w:r>
            <w:r w:rsidR="00177A14">
              <w:rPr>
                <w:rFonts w:ascii="Arial" w:hAnsi="Arial" w:cs="Arial"/>
                <w:sz w:val="18"/>
                <w:szCs w:val="18"/>
              </w:rPr>
              <w:t>nødsituasjon</w:t>
            </w:r>
            <w:r w:rsidRPr="008D59D5">
              <w:rPr>
                <w:rFonts w:ascii="Arial" w:hAnsi="Arial" w:cs="Arial"/>
                <w:sz w:val="18"/>
                <w:szCs w:val="18"/>
              </w:rPr>
              <w:t>, § 27 midlertidig bolig mv.)</w:t>
            </w:r>
          </w:p>
        </w:tc>
        <w:tc>
          <w:tcPr>
            <w:tcW w:w="709" w:type="dxa"/>
          </w:tcPr>
          <w:p w14:paraId="4B807073" w14:textId="77777777" w:rsidR="003F0B68" w:rsidRDefault="003F0B68" w:rsidP="00D51D16">
            <w:pPr>
              <w:rPr>
                <w:rFonts w:ascii="Arial" w:hAnsi="Arial" w:cs="Arial"/>
                <w:b/>
              </w:rPr>
            </w:pPr>
          </w:p>
        </w:tc>
      </w:tr>
      <w:tr w:rsidR="003F0B68" w14:paraId="5ACFD64D" w14:textId="77777777" w:rsidTr="00D51D16">
        <w:tc>
          <w:tcPr>
            <w:tcW w:w="6629" w:type="dxa"/>
            <w:shd w:val="clear" w:color="auto" w:fill="F2F2F2" w:themeFill="background1" w:themeFillShade="F2"/>
          </w:tcPr>
          <w:p w14:paraId="186A1C8B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§ 17 råd og veiledning</w:t>
            </w:r>
            <w:r>
              <w:rPr>
                <w:rFonts w:ascii="Arial" w:hAnsi="Arial" w:cs="Arial"/>
                <w:sz w:val="18"/>
                <w:szCs w:val="18"/>
              </w:rPr>
              <w:t xml:space="preserve"> (herunder økonomisk rådgivning)</w:t>
            </w:r>
          </w:p>
        </w:tc>
        <w:tc>
          <w:tcPr>
            <w:tcW w:w="709" w:type="dxa"/>
          </w:tcPr>
          <w:p w14:paraId="39D5D16B" w14:textId="77777777" w:rsidR="003F0B68" w:rsidRDefault="003F0B68" w:rsidP="00D51D16">
            <w:pPr>
              <w:rPr>
                <w:rFonts w:ascii="Arial" w:hAnsi="Arial" w:cs="Arial"/>
                <w:b/>
              </w:rPr>
            </w:pPr>
          </w:p>
        </w:tc>
      </w:tr>
      <w:tr w:rsidR="003F0B68" w14:paraId="53C00C13" w14:textId="77777777" w:rsidTr="00D51D16">
        <w:tc>
          <w:tcPr>
            <w:tcW w:w="6629" w:type="dxa"/>
            <w:shd w:val="clear" w:color="auto" w:fill="F2F2F2" w:themeFill="background1" w:themeFillShade="F2"/>
          </w:tcPr>
          <w:p w14:paraId="725D3F68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 xml:space="preserve">§ 18 og </w:t>
            </w:r>
            <w:r w:rsidR="00424303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Pr="008D59D5">
              <w:rPr>
                <w:rFonts w:ascii="Arial" w:hAnsi="Arial" w:cs="Arial"/>
                <w:sz w:val="18"/>
                <w:szCs w:val="18"/>
              </w:rPr>
              <w:t>19 økonomisk stønad</w:t>
            </w:r>
          </w:p>
        </w:tc>
        <w:tc>
          <w:tcPr>
            <w:tcW w:w="709" w:type="dxa"/>
          </w:tcPr>
          <w:p w14:paraId="7E566726" w14:textId="77777777" w:rsidR="003F0B68" w:rsidRDefault="003F0B68" w:rsidP="00D51D16">
            <w:pPr>
              <w:rPr>
                <w:rFonts w:ascii="Arial" w:hAnsi="Arial" w:cs="Arial"/>
                <w:b/>
              </w:rPr>
            </w:pPr>
          </w:p>
        </w:tc>
      </w:tr>
      <w:tr w:rsidR="00424303" w14:paraId="1524F8B5" w14:textId="77777777" w:rsidTr="00D51D16">
        <w:tc>
          <w:tcPr>
            <w:tcW w:w="6629" w:type="dxa"/>
            <w:shd w:val="clear" w:color="auto" w:fill="F2F2F2" w:themeFill="background1" w:themeFillShade="F2"/>
          </w:tcPr>
          <w:p w14:paraId="099C04B4" w14:textId="77777777" w:rsidR="00424303" w:rsidRPr="008D59D5" w:rsidRDefault="00424303" w:rsidP="00D51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20 og § 20a   Vilkår</w:t>
            </w:r>
          </w:p>
        </w:tc>
        <w:tc>
          <w:tcPr>
            <w:tcW w:w="709" w:type="dxa"/>
          </w:tcPr>
          <w:p w14:paraId="416D3206" w14:textId="77777777" w:rsidR="00424303" w:rsidRDefault="00424303" w:rsidP="00D51D16">
            <w:pPr>
              <w:rPr>
                <w:rFonts w:ascii="Arial" w:hAnsi="Arial" w:cs="Arial"/>
                <w:b/>
              </w:rPr>
            </w:pPr>
          </w:p>
        </w:tc>
      </w:tr>
      <w:tr w:rsidR="003F0B68" w14:paraId="3B461D71" w14:textId="77777777" w:rsidTr="00D51D16">
        <w:tc>
          <w:tcPr>
            <w:tcW w:w="6629" w:type="dxa"/>
            <w:shd w:val="clear" w:color="auto" w:fill="F2F2F2" w:themeFill="background1" w:themeFillShade="F2"/>
          </w:tcPr>
          <w:p w14:paraId="4665FA24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 xml:space="preserve">Andre bestemmelser </w:t>
            </w:r>
            <w:r w:rsidR="00695C8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59D5">
              <w:rPr>
                <w:rFonts w:ascii="Arial" w:hAnsi="Arial" w:cs="Arial"/>
                <w:sz w:val="18"/>
                <w:szCs w:val="18"/>
              </w:rPr>
              <w:t>§§ 2</w:t>
            </w:r>
            <w:r w:rsidR="00424303">
              <w:rPr>
                <w:rFonts w:ascii="Arial" w:hAnsi="Arial" w:cs="Arial"/>
                <w:sz w:val="18"/>
                <w:szCs w:val="18"/>
              </w:rPr>
              <w:t>1</w:t>
            </w:r>
            <w:r w:rsidRPr="008D59D5">
              <w:rPr>
                <w:rFonts w:ascii="Arial" w:hAnsi="Arial" w:cs="Arial"/>
                <w:sz w:val="18"/>
                <w:szCs w:val="18"/>
              </w:rPr>
              <w:t>- 28</w:t>
            </w:r>
          </w:p>
        </w:tc>
        <w:tc>
          <w:tcPr>
            <w:tcW w:w="709" w:type="dxa"/>
          </w:tcPr>
          <w:p w14:paraId="513A0E5E" w14:textId="77777777" w:rsidR="003F0B68" w:rsidRDefault="003F0B68" w:rsidP="00D51D16">
            <w:pPr>
              <w:rPr>
                <w:rFonts w:ascii="Arial" w:hAnsi="Arial" w:cs="Arial"/>
                <w:b/>
              </w:rPr>
            </w:pPr>
          </w:p>
        </w:tc>
      </w:tr>
      <w:tr w:rsidR="003F0B68" w14:paraId="070E1103" w14:textId="77777777" w:rsidTr="00D51D16">
        <w:tc>
          <w:tcPr>
            <w:tcW w:w="6629" w:type="dxa"/>
            <w:shd w:val="clear" w:color="auto" w:fill="F2F2F2" w:themeFill="background1" w:themeFillShade="F2"/>
          </w:tcPr>
          <w:p w14:paraId="0BE4441B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§§ 29-40 Kvalifiseringsprogrammet</w:t>
            </w:r>
          </w:p>
        </w:tc>
        <w:tc>
          <w:tcPr>
            <w:tcW w:w="709" w:type="dxa"/>
          </w:tcPr>
          <w:p w14:paraId="4F15814C" w14:textId="77777777" w:rsidR="003F0B68" w:rsidRDefault="003F0B68" w:rsidP="00D51D16">
            <w:pPr>
              <w:rPr>
                <w:rFonts w:ascii="Arial" w:hAnsi="Arial" w:cs="Arial"/>
                <w:b/>
              </w:rPr>
            </w:pPr>
          </w:p>
        </w:tc>
      </w:tr>
    </w:tbl>
    <w:p w14:paraId="41AF4FBF" w14:textId="77777777" w:rsidR="003F0B68" w:rsidRDefault="003F0B68" w:rsidP="003F0B68">
      <w:pPr>
        <w:rPr>
          <w:rFonts w:ascii="Arial" w:hAnsi="Arial" w:cs="Arial"/>
          <w:b/>
        </w:rPr>
      </w:pPr>
    </w:p>
    <w:p w14:paraId="7D9319F1" w14:textId="77777777" w:rsidR="003F0B68" w:rsidRPr="00F174A3" w:rsidRDefault="00EC7E0D" w:rsidP="003F0B68">
      <w:pPr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   </w:t>
      </w:r>
    </w:p>
    <w:p w14:paraId="0F571E4D" w14:textId="77777777" w:rsidR="003F0B68" w:rsidRPr="008D59D5" w:rsidRDefault="003F0B68" w:rsidP="003F0B68">
      <w:pPr>
        <w:rPr>
          <w:rFonts w:ascii="Arial" w:hAnsi="Arial" w:cs="Arial"/>
          <w:b/>
          <w:szCs w:val="20"/>
        </w:rPr>
      </w:pPr>
      <w:r w:rsidRPr="008D59D5">
        <w:rPr>
          <w:rFonts w:ascii="Arial" w:hAnsi="Arial" w:cs="Arial"/>
          <w:b/>
          <w:szCs w:val="20"/>
        </w:rPr>
        <w:t>Saksopplysninger</w:t>
      </w:r>
      <w:r w:rsidRPr="008D59D5">
        <w:rPr>
          <w:rFonts w:ascii="Arial" w:hAnsi="Arial" w:cs="Arial"/>
          <w:b/>
          <w:szCs w:val="20"/>
        </w:rPr>
        <w:tab/>
      </w:r>
      <w:r w:rsidRPr="008D59D5">
        <w:rPr>
          <w:rFonts w:ascii="Arial" w:hAnsi="Arial" w:cs="Arial"/>
          <w:b/>
          <w:szCs w:val="20"/>
        </w:rPr>
        <w:tab/>
      </w:r>
      <w:r w:rsidRPr="008D59D5">
        <w:rPr>
          <w:rFonts w:ascii="Arial" w:hAnsi="Arial" w:cs="Arial"/>
          <w:b/>
          <w:szCs w:val="20"/>
        </w:rPr>
        <w:tab/>
      </w:r>
      <w:r w:rsidRPr="008D59D5">
        <w:rPr>
          <w:rFonts w:ascii="Arial" w:hAnsi="Arial" w:cs="Arial"/>
          <w:b/>
          <w:szCs w:val="20"/>
        </w:rPr>
        <w:tab/>
      </w:r>
      <w:r w:rsidRPr="008D59D5">
        <w:rPr>
          <w:rFonts w:ascii="Arial" w:hAnsi="Arial" w:cs="Arial"/>
          <w:b/>
          <w:szCs w:val="20"/>
        </w:rPr>
        <w:tab/>
      </w:r>
      <w:r w:rsidRPr="008D59D5">
        <w:rPr>
          <w:rFonts w:ascii="Arial" w:hAnsi="Arial" w:cs="Arial"/>
          <w:b/>
          <w:szCs w:val="20"/>
        </w:rPr>
        <w:tab/>
      </w:r>
      <w:r w:rsidRPr="008D59D5">
        <w:rPr>
          <w:rFonts w:ascii="Arial" w:hAnsi="Arial" w:cs="Arial"/>
          <w:b/>
          <w:szCs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04"/>
        <w:gridCol w:w="567"/>
        <w:gridCol w:w="567"/>
      </w:tblGrid>
      <w:tr w:rsidR="003F0B68" w14:paraId="7BC64DCB" w14:textId="77777777" w:rsidTr="00D51D16">
        <w:tc>
          <w:tcPr>
            <w:tcW w:w="6204" w:type="dxa"/>
            <w:shd w:val="clear" w:color="auto" w:fill="F2F2F2" w:themeFill="background1" w:themeFillShade="F2"/>
          </w:tcPr>
          <w:p w14:paraId="1C322B3E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Nav/kommunens saksnummer</w:t>
            </w:r>
          </w:p>
        </w:tc>
        <w:tc>
          <w:tcPr>
            <w:tcW w:w="1134" w:type="dxa"/>
            <w:gridSpan w:val="2"/>
          </w:tcPr>
          <w:p w14:paraId="4BB1B700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</w:tr>
      <w:tr w:rsidR="003F0B68" w14:paraId="7E8468BD" w14:textId="77777777" w:rsidTr="00D51D16">
        <w:tc>
          <w:tcPr>
            <w:tcW w:w="6204" w:type="dxa"/>
            <w:shd w:val="clear" w:color="auto" w:fill="F2F2F2" w:themeFill="background1" w:themeFillShade="F2"/>
          </w:tcPr>
          <w:p w14:paraId="01A359F0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Søknadsdato</w:t>
            </w:r>
          </w:p>
        </w:tc>
        <w:tc>
          <w:tcPr>
            <w:tcW w:w="1134" w:type="dxa"/>
            <w:gridSpan w:val="2"/>
          </w:tcPr>
          <w:p w14:paraId="72BE02F5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</w:tr>
      <w:tr w:rsidR="003F0B68" w14:paraId="739305C1" w14:textId="77777777" w:rsidTr="00D51D16">
        <w:tc>
          <w:tcPr>
            <w:tcW w:w="6204" w:type="dxa"/>
            <w:shd w:val="clear" w:color="auto" w:fill="F2F2F2" w:themeFill="background1" w:themeFillShade="F2"/>
          </w:tcPr>
          <w:p w14:paraId="38B30A14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Vedtaksdato</w:t>
            </w:r>
          </w:p>
        </w:tc>
        <w:tc>
          <w:tcPr>
            <w:tcW w:w="1134" w:type="dxa"/>
            <w:gridSpan w:val="2"/>
          </w:tcPr>
          <w:p w14:paraId="47967F00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</w:tr>
      <w:tr w:rsidR="003F0B68" w14:paraId="6F454BCC" w14:textId="77777777" w:rsidTr="00D51D16">
        <w:tc>
          <w:tcPr>
            <w:tcW w:w="6204" w:type="dxa"/>
            <w:shd w:val="clear" w:color="auto" w:fill="F2F2F2" w:themeFill="background1" w:themeFillShade="F2"/>
          </w:tcPr>
          <w:p w14:paraId="6A50A663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klagedato</w:t>
            </w:r>
          </w:p>
        </w:tc>
        <w:tc>
          <w:tcPr>
            <w:tcW w:w="1134" w:type="dxa"/>
            <w:gridSpan w:val="2"/>
          </w:tcPr>
          <w:p w14:paraId="330C05BF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</w:tr>
      <w:tr w:rsidR="003F0B68" w14:paraId="4F9872DC" w14:textId="77777777" w:rsidTr="00D51D16">
        <w:tc>
          <w:tcPr>
            <w:tcW w:w="6204" w:type="dxa"/>
            <w:shd w:val="clear" w:color="auto" w:fill="F2F2F2" w:themeFill="background1" w:themeFillShade="F2"/>
          </w:tcPr>
          <w:p w14:paraId="5079C207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Klagen ble behandlet dato</w:t>
            </w:r>
          </w:p>
        </w:tc>
        <w:tc>
          <w:tcPr>
            <w:tcW w:w="1134" w:type="dxa"/>
            <w:gridSpan w:val="2"/>
          </w:tcPr>
          <w:p w14:paraId="6A155631" w14:textId="77777777" w:rsidR="003F0B68" w:rsidRPr="008D59D5" w:rsidRDefault="003F0B68" w:rsidP="00D51D16">
            <w:pPr>
              <w:rPr>
                <w:rFonts w:ascii="Arial" w:hAnsi="Arial" w:cs="Arial"/>
              </w:rPr>
            </w:pPr>
          </w:p>
        </w:tc>
      </w:tr>
      <w:tr w:rsidR="003F0B68" w14:paraId="34369C75" w14:textId="77777777" w:rsidTr="00D51D16">
        <w:tc>
          <w:tcPr>
            <w:tcW w:w="6204" w:type="dxa"/>
            <w:shd w:val="clear" w:color="auto" w:fill="F2F2F2" w:themeFill="background1" w:themeFillShade="F2"/>
          </w:tcPr>
          <w:p w14:paraId="267B52B1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Er klager kjent med de opplysninger NAV/kommunen har lagt til grunn for sin avgjørelse og fått kopi av saksfremlegget</w:t>
            </w:r>
          </w:p>
        </w:tc>
        <w:tc>
          <w:tcPr>
            <w:tcW w:w="567" w:type="dxa"/>
          </w:tcPr>
          <w:p w14:paraId="642011F0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3D5D0286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nei</w:t>
            </w:r>
          </w:p>
        </w:tc>
      </w:tr>
      <w:tr w:rsidR="003F0B68" w14:paraId="1D86FD8E" w14:textId="77777777" w:rsidTr="00D51D16">
        <w:tc>
          <w:tcPr>
            <w:tcW w:w="6204" w:type="dxa"/>
            <w:shd w:val="clear" w:color="auto" w:fill="F2F2F2" w:themeFill="background1" w:themeFillShade="F2"/>
          </w:tcPr>
          <w:p w14:paraId="2E1CFCD0" w14:textId="1270F91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 xml:space="preserve">Har saken vært behandlet hos </w:t>
            </w:r>
            <w:r w:rsidR="001E38C0">
              <w:rPr>
                <w:rFonts w:ascii="Arial" w:hAnsi="Arial" w:cs="Arial"/>
                <w:sz w:val="18"/>
                <w:szCs w:val="18"/>
              </w:rPr>
              <w:t>Statsforvalteren</w:t>
            </w:r>
            <w:r w:rsidRPr="008D59D5">
              <w:rPr>
                <w:rFonts w:ascii="Arial" w:hAnsi="Arial" w:cs="Arial"/>
                <w:sz w:val="18"/>
                <w:szCs w:val="18"/>
              </w:rPr>
              <w:t xml:space="preserve"> tidligere? oppgi </w:t>
            </w:r>
            <w:proofErr w:type="spellStart"/>
            <w:r w:rsidRPr="008D59D5">
              <w:rPr>
                <w:rFonts w:ascii="Arial" w:hAnsi="Arial" w:cs="Arial"/>
                <w:sz w:val="18"/>
                <w:szCs w:val="18"/>
              </w:rPr>
              <w:t>sak</w:t>
            </w:r>
            <w:r w:rsidR="001E38C0">
              <w:rPr>
                <w:rFonts w:ascii="Arial" w:hAnsi="Arial" w:cs="Arial"/>
                <w:sz w:val="18"/>
                <w:szCs w:val="18"/>
              </w:rPr>
              <w:t>s</w:t>
            </w:r>
            <w:r w:rsidRPr="008D59D5">
              <w:rPr>
                <w:rFonts w:ascii="Arial" w:hAnsi="Arial" w:cs="Arial"/>
                <w:sz w:val="18"/>
                <w:szCs w:val="18"/>
              </w:rPr>
              <w:t>n</w:t>
            </w:r>
            <w:r w:rsidR="001E38C0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1E38C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14:paraId="291B75E8" w14:textId="77777777" w:rsidR="003F0B68" w:rsidRPr="008D59D5" w:rsidRDefault="003F0B68" w:rsidP="00D51D1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5EB9F3DF" w14:textId="77777777" w:rsidR="003F0B68" w:rsidRDefault="003F0B68" w:rsidP="003F0B68">
      <w:pPr>
        <w:rPr>
          <w:rFonts w:ascii="Arial" w:hAnsi="Arial" w:cs="Arial"/>
          <w:b/>
        </w:rPr>
      </w:pPr>
    </w:p>
    <w:p w14:paraId="1ECD9033" w14:textId="77777777" w:rsidR="003F0B68" w:rsidRPr="008D59D5" w:rsidRDefault="003F0B68" w:rsidP="003F0B68">
      <w:pPr>
        <w:rPr>
          <w:rFonts w:ascii="Arial" w:hAnsi="Arial" w:cs="Arial"/>
          <w:b/>
          <w:bCs/>
          <w:szCs w:val="20"/>
        </w:rPr>
      </w:pPr>
      <w:r w:rsidRPr="008D59D5">
        <w:rPr>
          <w:rFonts w:ascii="Arial" w:hAnsi="Arial" w:cs="Arial"/>
          <w:b/>
          <w:bCs/>
          <w:szCs w:val="20"/>
        </w:rPr>
        <w:t>Følgende dokumenter skal alltid vedlegges nummerert</w:t>
      </w:r>
      <w:r w:rsidRPr="008D59D5">
        <w:rPr>
          <w:rFonts w:ascii="Arial" w:hAnsi="Arial" w:cs="Arial"/>
          <w:b/>
          <w:bCs/>
          <w:szCs w:val="20"/>
        </w:rPr>
        <w:tab/>
      </w:r>
      <w:r w:rsidRPr="008D59D5">
        <w:rPr>
          <w:rFonts w:ascii="Arial" w:hAnsi="Arial" w:cs="Arial"/>
          <w:b/>
          <w:bCs/>
          <w:szCs w:val="20"/>
        </w:rPr>
        <w:tab/>
      </w:r>
      <w:r w:rsidRPr="008D59D5">
        <w:rPr>
          <w:rFonts w:ascii="Arial" w:hAnsi="Arial" w:cs="Arial"/>
          <w:b/>
          <w:bCs/>
          <w:szCs w:val="20"/>
        </w:rPr>
        <w:tab/>
      </w:r>
      <w:r w:rsidRPr="008D59D5">
        <w:rPr>
          <w:rFonts w:ascii="Arial" w:hAnsi="Arial" w:cs="Arial"/>
          <w:b/>
          <w:bCs/>
          <w:szCs w:val="20"/>
        </w:rPr>
        <w:tab/>
        <w:t xml:space="preserve">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71"/>
        <w:gridCol w:w="567"/>
      </w:tblGrid>
      <w:tr w:rsidR="003F0B68" w:rsidRPr="00037DF1" w14:paraId="416B729E" w14:textId="77777777" w:rsidTr="00D51D16">
        <w:tc>
          <w:tcPr>
            <w:tcW w:w="6771" w:type="dxa"/>
            <w:shd w:val="clear" w:color="auto" w:fill="F2F2F2" w:themeFill="background1" w:themeFillShade="F2"/>
          </w:tcPr>
          <w:p w14:paraId="4F21B45E" w14:textId="77777777" w:rsidR="003F0B68" w:rsidRPr="004A2308" w:rsidRDefault="003F0B68" w:rsidP="00D51D1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A2308">
              <w:rPr>
                <w:rFonts w:ascii="Arial" w:hAnsi="Arial" w:cs="Arial"/>
                <w:sz w:val="18"/>
                <w:szCs w:val="18"/>
              </w:rPr>
              <w:t xml:space="preserve">Søknad med eventuelle vedlegg. </w:t>
            </w:r>
          </w:p>
        </w:tc>
        <w:tc>
          <w:tcPr>
            <w:tcW w:w="567" w:type="dxa"/>
          </w:tcPr>
          <w:p w14:paraId="5B114AB2" w14:textId="77777777" w:rsidR="003F0B68" w:rsidRPr="004A2308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F0B68" w:rsidRPr="00037DF1" w14:paraId="727C597E" w14:textId="77777777" w:rsidTr="00D51D16">
        <w:tc>
          <w:tcPr>
            <w:tcW w:w="6771" w:type="dxa"/>
            <w:shd w:val="clear" w:color="auto" w:fill="F2F2F2" w:themeFill="background1" w:themeFillShade="F2"/>
          </w:tcPr>
          <w:p w14:paraId="5218FD13" w14:textId="77777777" w:rsidR="003F0B68" w:rsidRPr="004A2308" w:rsidRDefault="003F0B68" w:rsidP="00D51D1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A2308">
              <w:rPr>
                <w:rFonts w:ascii="Arial" w:hAnsi="Arial" w:cs="Arial"/>
                <w:sz w:val="18"/>
                <w:szCs w:val="18"/>
              </w:rPr>
              <w:t xml:space="preserve">Vedtaket som er påklaget </w:t>
            </w:r>
          </w:p>
        </w:tc>
        <w:tc>
          <w:tcPr>
            <w:tcW w:w="567" w:type="dxa"/>
          </w:tcPr>
          <w:p w14:paraId="23B1AE67" w14:textId="77777777" w:rsidR="003F0B68" w:rsidRPr="004A2308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F0B68" w:rsidRPr="00037DF1" w14:paraId="5335216F" w14:textId="77777777" w:rsidTr="00D51D16">
        <w:tc>
          <w:tcPr>
            <w:tcW w:w="6771" w:type="dxa"/>
            <w:shd w:val="clear" w:color="auto" w:fill="F2F2F2" w:themeFill="background1" w:themeFillShade="F2"/>
          </w:tcPr>
          <w:p w14:paraId="278219D5" w14:textId="77777777" w:rsidR="003F0B68" w:rsidRPr="004A2308" w:rsidRDefault="003F0B68" w:rsidP="00D51D16">
            <w:pPr>
              <w:tabs>
                <w:tab w:val="left" w:pos="526"/>
              </w:tabs>
              <w:rPr>
                <w:rFonts w:ascii="Arial" w:hAnsi="Arial" w:cs="Arial"/>
                <w:sz w:val="18"/>
                <w:szCs w:val="18"/>
              </w:rPr>
            </w:pPr>
            <w:r w:rsidRPr="004A2308">
              <w:rPr>
                <w:rFonts w:ascii="Arial" w:hAnsi="Arial" w:cs="Arial"/>
                <w:sz w:val="18"/>
                <w:szCs w:val="18"/>
              </w:rPr>
              <w:t>Klagen med eventuelle vedlegg</w:t>
            </w:r>
            <w:r w:rsidRPr="004A230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67" w:type="dxa"/>
          </w:tcPr>
          <w:p w14:paraId="4525B8F3" w14:textId="77777777" w:rsidR="003F0B68" w:rsidRPr="004A2308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F0B68" w:rsidRPr="00037DF1" w14:paraId="73127694" w14:textId="77777777" w:rsidTr="00D51D16">
        <w:tc>
          <w:tcPr>
            <w:tcW w:w="6771" w:type="dxa"/>
            <w:shd w:val="clear" w:color="auto" w:fill="F2F2F2" w:themeFill="background1" w:themeFillShade="F2"/>
          </w:tcPr>
          <w:p w14:paraId="38509364" w14:textId="77777777" w:rsidR="003F0B68" w:rsidRPr="004A2308" w:rsidRDefault="003F0B68" w:rsidP="00D51D1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A2308">
              <w:rPr>
                <w:rFonts w:ascii="Arial" w:hAnsi="Arial" w:cs="Arial"/>
                <w:sz w:val="18"/>
                <w:szCs w:val="18"/>
              </w:rPr>
              <w:t>Saksfremlegg</w:t>
            </w:r>
            <w:r>
              <w:rPr>
                <w:rFonts w:ascii="Arial" w:hAnsi="Arial" w:cs="Arial"/>
                <w:sz w:val="18"/>
                <w:szCs w:val="18"/>
              </w:rPr>
              <w:t xml:space="preserve"> klage</w:t>
            </w:r>
          </w:p>
        </w:tc>
        <w:tc>
          <w:tcPr>
            <w:tcW w:w="567" w:type="dxa"/>
          </w:tcPr>
          <w:p w14:paraId="063324AB" w14:textId="77777777" w:rsidR="003F0B68" w:rsidRPr="004A2308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F0B68" w:rsidRPr="00037DF1" w14:paraId="193831E3" w14:textId="77777777" w:rsidTr="00D51D16">
        <w:tc>
          <w:tcPr>
            <w:tcW w:w="6771" w:type="dxa"/>
            <w:shd w:val="clear" w:color="auto" w:fill="F2F2F2" w:themeFill="background1" w:themeFillShade="F2"/>
          </w:tcPr>
          <w:p w14:paraId="265C1064" w14:textId="77777777" w:rsidR="003F0B68" w:rsidRPr="004A2308" w:rsidRDefault="003F0B68" w:rsidP="00D51D1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A2308">
              <w:rPr>
                <w:rFonts w:ascii="Arial" w:hAnsi="Arial" w:cs="Arial"/>
                <w:sz w:val="18"/>
                <w:szCs w:val="18"/>
              </w:rPr>
              <w:t xml:space="preserve">Kopi av evt. brev fra/til klager under klagebehandlingen </w:t>
            </w:r>
          </w:p>
        </w:tc>
        <w:tc>
          <w:tcPr>
            <w:tcW w:w="567" w:type="dxa"/>
          </w:tcPr>
          <w:p w14:paraId="34ED9349" w14:textId="77777777" w:rsidR="003F0B68" w:rsidRPr="004A2308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F0B68" w:rsidRPr="00037DF1" w14:paraId="50C043D1" w14:textId="77777777" w:rsidTr="00D51D16">
        <w:tc>
          <w:tcPr>
            <w:tcW w:w="6771" w:type="dxa"/>
            <w:shd w:val="clear" w:color="auto" w:fill="F2F2F2" w:themeFill="background1" w:themeFillShade="F2"/>
          </w:tcPr>
          <w:p w14:paraId="1BDE8731" w14:textId="77777777" w:rsidR="003F0B68" w:rsidRPr="004A2308" w:rsidRDefault="003F0B68" w:rsidP="00D51D1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A2308">
              <w:rPr>
                <w:rFonts w:ascii="Arial" w:hAnsi="Arial" w:cs="Arial"/>
                <w:sz w:val="18"/>
                <w:szCs w:val="18"/>
              </w:rPr>
              <w:t>Tidligere brev/vedtak/dok</w:t>
            </w:r>
            <w:r>
              <w:rPr>
                <w:rFonts w:ascii="Arial" w:hAnsi="Arial" w:cs="Arial"/>
                <w:sz w:val="18"/>
                <w:szCs w:val="18"/>
              </w:rPr>
              <w:t>ument</w:t>
            </w:r>
            <w:r w:rsidRPr="004A2308">
              <w:rPr>
                <w:rFonts w:ascii="Arial" w:hAnsi="Arial" w:cs="Arial"/>
                <w:sz w:val="18"/>
                <w:szCs w:val="18"/>
              </w:rPr>
              <w:t xml:space="preserve"> som antas å ha betydning for saken </w:t>
            </w:r>
          </w:p>
        </w:tc>
        <w:tc>
          <w:tcPr>
            <w:tcW w:w="567" w:type="dxa"/>
          </w:tcPr>
          <w:p w14:paraId="42F51F58" w14:textId="77777777" w:rsidR="003F0B68" w:rsidRPr="004A2308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F0B68" w:rsidRPr="00037DF1" w14:paraId="1CC7DB63" w14:textId="77777777" w:rsidTr="00D51D16">
        <w:tc>
          <w:tcPr>
            <w:tcW w:w="6771" w:type="dxa"/>
            <w:shd w:val="clear" w:color="auto" w:fill="F2F2F2" w:themeFill="background1" w:themeFillShade="F2"/>
          </w:tcPr>
          <w:p w14:paraId="7AF68263" w14:textId="77777777" w:rsidR="003F0B68" w:rsidRPr="004A2308" w:rsidRDefault="003F0B68" w:rsidP="00D51D1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A2308">
              <w:rPr>
                <w:rFonts w:ascii="Arial" w:hAnsi="Arial" w:cs="Arial"/>
                <w:sz w:val="18"/>
                <w:szCs w:val="18"/>
              </w:rPr>
              <w:t xml:space="preserve">Annet </w:t>
            </w:r>
          </w:p>
        </w:tc>
        <w:tc>
          <w:tcPr>
            <w:tcW w:w="567" w:type="dxa"/>
          </w:tcPr>
          <w:p w14:paraId="5DF50B85" w14:textId="77777777" w:rsidR="003F0B68" w:rsidRPr="008D59D5" w:rsidRDefault="003F0B68" w:rsidP="00D51D16">
            <w:pPr>
              <w:rPr>
                <w:rFonts w:ascii="Arial" w:hAnsi="Arial" w:cs="Arial"/>
                <w:sz w:val="18"/>
                <w:szCs w:val="18"/>
              </w:rPr>
            </w:pPr>
            <w:r w:rsidRPr="008D59D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14:paraId="3A383849" w14:textId="77777777" w:rsidR="003F0B68" w:rsidRDefault="003F0B68" w:rsidP="003F0B68">
      <w:pPr>
        <w:rPr>
          <w:rFonts w:ascii="Arial" w:hAnsi="Arial" w:cs="Arial"/>
          <w:b/>
        </w:rPr>
      </w:pPr>
    </w:p>
    <w:p w14:paraId="19D421C3" w14:textId="77777777" w:rsidR="00695C83" w:rsidRDefault="00695C83" w:rsidP="003F0B68">
      <w:pPr>
        <w:rPr>
          <w:rFonts w:ascii="Arial" w:hAnsi="Arial" w:cs="Arial"/>
          <w:b/>
        </w:rPr>
      </w:pPr>
    </w:p>
    <w:p w14:paraId="7A1FF620" w14:textId="77777777" w:rsidR="00F174A3" w:rsidRDefault="00F174A3" w:rsidP="003F0B68">
      <w:pPr>
        <w:rPr>
          <w:rFonts w:ascii="Arial" w:hAnsi="Arial" w:cs="Arial"/>
          <w:b/>
        </w:rPr>
      </w:pPr>
    </w:p>
    <w:p w14:paraId="373223FC" w14:textId="77777777" w:rsidR="00F174A3" w:rsidRDefault="00F174A3" w:rsidP="003F0B68">
      <w:pPr>
        <w:rPr>
          <w:rFonts w:ascii="Arial" w:hAnsi="Arial" w:cs="Arial"/>
          <w:b/>
        </w:rPr>
      </w:pPr>
    </w:p>
    <w:p w14:paraId="199B45DA" w14:textId="77777777" w:rsidR="003F0B68" w:rsidRDefault="006A2C37" w:rsidP="003F0B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Dato:</w:t>
      </w:r>
      <w:r w:rsidR="003F0B68">
        <w:rPr>
          <w:rFonts w:ascii="Arial" w:hAnsi="Arial" w:cs="Arial"/>
          <w:b/>
        </w:rPr>
        <w:t xml:space="preserve">…………….     </w:t>
      </w:r>
      <w:r w:rsidR="003F0B68">
        <w:rPr>
          <w:rFonts w:ascii="Arial" w:hAnsi="Arial" w:cs="Arial"/>
          <w:b/>
        </w:rPr>
        <w:tab/>
      </w:r>
      <w:r w:rsidR="003F0B68">
        <w:rPr>
          <w:rFonts w:ascii="Arial" w:hAnsi="Arial" w:cs="Arial"/>
          <w:b/>
        </w:rPr>
        <w:tab/>
      </w:r>
      <w:r w:rsidR="003F0B68">
        <w:rPr>
          <w:rFonts w:ascii="Arial" w:hAnsi="Arial" w:cs="Arial"/>
          <w:b/>
        </w:rPr>
        <w:tab/>
      </w:r>
      <w:r w:rsidR="001D6C50">
        <w:rPr>
          <w:rFonts w:ascii="Arial" w:hAnsi="Arial" w:cs="Arial"/>
          <w:b/>
        </w:rPr>
        <w:t>U</w:t>
      </w:r>
      <w:r w:rsidR="003F0B68">
        <w:rPr>
          <w:rFonts w:ascii="Arial" w:hAnsi="Arial" w:cs="Arial"/>
          <w:b/>
        </w:rPr>
        <w:t>nderskrift</w:t>
      </w:r>
      <w:r w:rsidR="001D6C50">
        <w:rPr>
          <w:rFonts w:ascii="Arial" w:hAnsi="Arial" w:cs="Arial"/>
          <w:b/>
        </w:rPr>
        <w:t xml:space="preserve"> (e.f)</w:t>
      </w:r>
      <w:r w:rsidR="003F0B68">
        <w:rPr>
          <w:rFonts w:ascii="Arial" w:hAnsi="Arial" w:cs="Arial"/>
          <w:b/>
        </w:rPr>
        <w:t>……………………</w:t>
      </w:r>
    </w:p>
    <w:p w14:paraId="74D384B9" w14:textId="77777777" w:rsidR="007F267B" w:rsidRPr="00B80D41" w:rsidRDefault="006A2C37" w:rsidP="006A2C37">
      <w:pPr>
        <w:pStyle w:val="helsing"/>
      </w:pPr>
      <w:r>
        <w:t xml:space="preserve">                                                         </w:t>
      </w:r>
      <w:bookmarkStart w:id="1" w:name="KopiTilTabell"/>
      <w:bookmarkStart w:id="2" w:name="Vedlegg"/>
      <w:bookmarkEnd w:id="1"/>
      <w:bookmarkEnd w:id="2"/>
    </w:p>
    <w:p w14:paraId="7197A6D0" w14:textId="77777777" w:rsidR="00590DC6" w:rsidRDefault="00590DC6" w:rsidP="007F267B"/>
    <w:sectPr w:rsidR="00590DC6" w:rsidSect="00F43AD0">
      <w:footerReference w:type="even" r:id="rId11"/>
      <w:footerReference w:type="default" r:id="rId12"/>
      <w:footerReference w:type="first" r:id="rId13"/>
      <w:pgSz w:w="11900" w:h="16840"/>
      <w:pgMar w:top="1961" w:right="1276" w:bottom="1418" w:left="1418" w:header="3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CC36" w14:textId="77777777" w:rsidR="0092238C" w:rsidRDefault="0092238C" w:rsidP="00AE178F">
      <w:r>
        <w:separator/>
      </w:r>
    </w:p>
  </w:endnote>
  <w:endnote w:type="continuationSeparator" w:id="0">
    <w:p w14:paraId="2A6B7171" w14:textId="77777777" w:rsidR="0092238C" w:rsidRDefault="0092238C" w:rsidP="00AE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gnaColumn-Book">
    <w:altName w:val="AIG Futura Medium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B9FA" w14:textId="77777777" w:rsidR="0029670B" w:rsidRPr="000F15B0" w:rsidRDefault="0029670B" w:rsidP="0029670B">
    <w:pPr>
      <w:pStyle w:val="SidetallPartall"/>
      <w:ind w:left="-1134"/>
    </w:pPr>
    <w:r w:rsidRPr="000F15B0">
      <w:t xml:space="preserve">Side: </w:t>
    </w:r>
    <w:r w:rsidRPr="000F15B0">
      <w:rPr>
        <w:rStyle w:val="Sidetall"/>
        <w:i/>
        <w:sz w:val="16"/>
      </w:rPr>
      <w:fldChar w:fldCharType="begin"/>
    </w:r>
    <w:r w:rsidRPr="000F15B0">
      <w:rPr>
        <w:rStyle w:val="Sidetall"/>
        <w:i/>
        <w:sz w:val="16"/>
      </w:rPr>
      <w:instrText xml:space="preserve"> PAGE </w:instrText>
    </w:r>
    <w:r w:rsidRPr="000F15B0">
      <w:rPr>
        <w:rStyle w:val="Sidetall"/>
        <w:i/>
        <w:sz w:val="16"/>
      </w:rPr>
      <w:fldChar w:fldCharType="separate"/>
    </w:r>
    <w:r w:rsidR="0088113E">
      <w:rPr>
        <w:rStyle w:val="Sidetall"/>
        <w:i/>
        <w:noProof/>
        <w:sz w:val="16"/>
      </w:rPr>
      <w:t>2</w:t>
    </w:r>
    <w:r w:rsidRPr="000F15B0">
      <w:rPr>
        <w:rStyle w:val="Sidetall"/>
        <w:i/>
        <w:sz w:val="16"/>
      </w:rPr>
      <w:fldChar w:fldCharType="end"/>
    </w:r>
    <w:r>
      <w:rPr>
        <w:rStyle w:val="Sidetall"/>
        <w:i/>
        <w:sz w:val="16"/>
      </w:rPr>
      <w:t xml:space="preserve"> - </w:t>
    </w:r>
    <w:r w:rsidRPr="000F15B0">
      <w:t>Fylkesmannen i Aust-Agder, k</w:t>
    </w:r>
    <w:r>
      <w:t>ommunebilde 2013 Arendal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bl"/>
      <w:tblW w:w="0" w:type="auto"/>
      <w:tblLook w:val="04A0" w:firstRow="1" w:lastRow="0" w:firstColumn="1" w:lastColumn="0" w:noHBand="0" w:noVBand="1"/>
    </w:tblPr>
    <w:tblGrid>
      <w:gridCol w:w="2300"/>
      <w:gridCol w:w="2302"/>
      <w:gridCol w:w="4604"/>
    </w:tblGrid>
    <w:tr w:rsidR="001E0377" w14:paraId="1154FEA2" w14:textId="77777777" w:rsidTr="001E03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336" w:type="dxa"/>
          <w:shd w:val="clear" w:color="auto" w:fill="auto"/>
        </w:tcPr>
        <w:p w14:paraId="0D9B6BC8" w14:textId="77777777" w:rsidR="001E0377" w:rsidRDefault="00590DC6" w:rsidP="001E0377">
          <w:pPr>
            <w:pStyle w:val="BunntekstSiste"/>
            <w:jc w:val="left"/>
          </w:pPr>
          <w:r>
            <w:rPr>
              <w:lang w:val="nb-NO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1A7CE22F" wp14:editId="43FDE464">
                    <wp:simplePos x="0" y="0"/>
                    <wp:positionH relativeFrom="page">
                      <wp:posOffset>-271145</wp:posOffset>
                    </wp:positionH>
                    <wp:positionV relativeFrom="paragraph">
                      <wp:posOffset>-386715</wp:posOffset>
                    </wp:positionV>
                    <wp:extent cx="6630670" cy="114935"/>
                    <wp:effectExtent l="0" t="0" r="0" b="0"/>
                    <wp:wrapNone/>
                    <wp:docPr id="2" name="Rektange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30670" cy="114935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AE595A1" id="Rektangel 2" o:spid="_x0000_s1026" style="position:absolute;margin-left:-21.35pt;margin-top:-30.45pt;width:522.1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" fillcolor="#66b5bb [3206]" stroked="f">
                    <w10:wrap anchorx="page"/>
                  </v:rect>
                </w:pict>
              </mc:Fallback>
            </mc:AlternateContent>
          </w:r>
        </w:p>
      </w:tc>
      <w:tc>
        <w:tcPr>
          <w:tcW w:w="2337" w:type="dxa"/>
          <w:shd w:val="clear" w:color="auto" w:fill="auto"/>
        </w:tcPr>
        <w:p w14:paraId="1E8285D1" w14:textId="77777777" w:rsidR="001E0377" w:rsidRDefault="001E0377" w:rsidP="001E0377">
          <w:pPr>
            <w:pStyle w:val="BunntekstSiste"/>
            <w:jc w:val="left"/>
          </w:pPr>
        </w:p>
      </w:tc>
      <w:tc>
        <w:tcPr>
          <w:tcW w:w="4673" w:type="dxa"/>
          <w:shd w:val="clear" w:color="auto" w:fill="auto"/>
        </w:tcPr>
        <w:p w14:paraId="10546936" w14:textId="77777777" w:rsidR="001E0377" w:rsidRDefault="007D1463" w:rsidP="001E0377">
          <w:pPr>
            <w:pStyle w:val="BunntekstSiste"/>
            <w:jc w:val="right"/>
          </w:pPr>
          <w:r>
            <w:rPr>
              <w:lang w:val="nb-NO"/>
            </w:rPr>
            <w:t xml:space="preserve">Side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CC5F6A" w:rsidRPr="00CC5F6A">
            <w:rPr>
              <w:b/>
              <w:lang w:val="nb-NO"/>
            </w:rPr>
            <w:t>2</w:t>
          </w:r>
          <w:r>
            <w:rPr>
              <w:b/>
            </w:rPr>
            <w:fldChar w:fldCharType="end"/>
          </w:r>
          <w:r>
            <w:rPr>
              <w:lang w:val="nb-NO"/>
            </w:rPr>
            <w:t xml:space="preserve"> av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CC5F6A" w:rsidRPr="00CC5F6A">
            <w:rPr>
              <w:b/>
              <w:lang w:val="nb-NO"/>
            </w:rPr>
            <w:t>2</w:t>
          </w:r>
          <w:r>
            <w:rPr>
              <w:b/>
            </w:rPr>
            <w:fldChar w:fldCharType="end"/>
          </w:r>
        </w:p>
      </w:tc>
    </w:tr>
  </w:tbl>
  <w:p w14:paraId="04B9414E" w14:textId="77777777" w:rsidR="0029670B" w:rsidRDefault="0029670B" w:rsidP="001E0377">
    <w:pPr>
      <w:pStyle w:val="BunntekstSiste"/>
      <w:jc w:val="left"/>
    </w:pPr>
  </w:p>
  <w:p w14:paraId="520B0681" w14:textId="77777777" w:rsidR="00901AB8" w:rsidRPr="00901AB8" w:rsidRDefault="00901AB8" w:rsidP="00901AB8">
    <w:pPr>
      <w:pStyle w:val="BunntekstS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0998" w:type="dxa"/>
      <w:tblInd w:w="-5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286"/>
      <w:gridCol w:w="900"/>
    </w:tblGrid>
    <w:tr w:rsidR="00CB0DD2" w:rsidRPr="00880AD5" w14:paraId="0263988F" w14:textId="77777777" w:rsidTr="000722D2">
      <w:tc>
        <w:tcPr>
          <w:tcW w:w="5812" w:type="dxa"/>
        </w:tcPr>
        <w:p w14:paraId="48292FE0" w14:textId="77777777" w:rsidR="00CB0DD2" w:rsidRDefault="00CB0DD2" w:rsidP="001B3319">
          <w:pPr>
            <w:pStyle w:val="BunntekstSiste"/>
            <w:jc w:val="left"/>
            <w:rPr>
              <w:lang w:val="nn-NO"/>
            </w:rPr>
          </w:pPr>
          <w:r>
            <w:rPr>
              <w:lang w:val="nb-NO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7E2F9675" wp14:editId="02AC074F">
                    <wp:simplePos x="0" y="0"/>
                    <wp:positionH relativeFrom="page">
                      <wp:posOffset>-100965</wp:posOffset>
                    </wp:positionH>
                    <wp:positionV relativeFrom="paragraph">
                      <wp:posOffset>-149860</wp:posOffset>
                    </wp:positionV>
                    <wp:extent cx="6630670" cy="114935"/>
                    <wp:effectExtent l="0" t="0" r="0" b="0"/>
                    <wp:wrapNone/>
                    <wp:docPr id="3" name="Rektangel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30670" cy="114935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1149D2A" id="Rektangel 3" o:spid="_x0000_s1026" style="position:absolute;margin-left:-7.95pt;margin-top:-11.8pt;width:522.1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" fillcolor="#66b5bb [3206]" stroked="f">
                    <w10:wrap anchorx="page"/>
                  </v:rect>
                </w:pict>
              </mc:Fallback>
            </mc:AlternateContent>
          </w:r>
          <w:r>
            <w:rPr>
              <w:lang w:val="nn-NO"/>
            </w:rPr>
            <w:t xml:space="preserve">Postadresse: Postboks </w:t>
          </w:r>
          <w:r w:rsidR="008F611C">
            <w:rPr>
              <w:lang w:val="nn-NO"/>
            </w:rPr>
            <w:t>504,</w:t>
          </w:r>
          <w:r>
            <w:rPr>
              <w:lang w:val="nn-NO"/>
            </w:rPr>
            <w:t xml:space="preserve"> 480</w:t>
          </w:r>
          <w:r w:rsidR="008F611C">
            <w:rPr>
              <w:lang w:val="nn-NO"/>
            </w:rPr>
            <w:t>4</w:t>
          </w:r>
          <w:r>
            <w:rPr>
              <w:lang w:val="nn-NO"/>
            </w:rPr>
            <w:t xml:space="preserve"> ARENDAL</w:t>
          </w:r>
          <w:r w:rsidR="00F43AD0">
            <w:rPr>
              <w:lang w:val="nn-NO"/>
            </w:rPr>
            <w:t xml:space="preserve">, </w:t>
          </w:r>
          <w:r w:rsidR="001B3319">
            <w:rPr>
              <w:lang w:val="nn-NO"/>
            </w:rPr>
            <w:t>Telefon: 37 01 75 00</w:t>
          </w:r>
        </w:p>
      </w:tc>
      <w:tc>
        <w:tcPr>
          <w:tcW w:w="5186" w:type="dxa"/>
          <w:gridSpan w:val="2"/>
        </w:tcPr>
        <w:p w14:paraId="6F1E8F12" w14:textId="77777777" w:rsidR="00CB0DD2" w:rsidRDefault="00596B4D" w:rsidP="002F5758">
          <w:pPr>
            <w:pStyle w:val="BunntekstSiste"/>
            <w:jc w:val="left"/>
            <w:rPr>
              <w:lang w:val="nn-NO"/>
            </w:rPr>
          </w:pPr>
          <w:r>
            <w:rPr>
              <w:lang w:val="nn-NO"/>
            </w:rPr>
            <w:t xml:space="preserve">E-post: </w:t>
          </w:r>
          <w:r w:rsidR="008F611C">
            <w:rPr>
              <w:lang w:val="nn-NO"/>
            </w:rPr>
            <w:t>sf</w:t>
          </w:r>
          <w:r>
            <w:rPr>
              <w:lang w:val="nn-NO"/>
            </w:rPr>
            <w:t>a</w:t>
          </w:r>
          <w:r w:rsidR="008F611C">
            <w:rPr>
              <w:lang w:val="nn-NO"/>
            </w:rPr>
            <w:t>g</w:t>
          </w:r>
          <w:r>
            <w:rPr>
              <w:lang w:val="nn-NO"/>
            </w:rPr>
            <w:t>post</w:t>
          </w:r>
          <w:r w:rsidR="00CB0DD2">
            <w:rPr>
              <w:lang w:val="nn-NO"/>
            </w:rPr>
            <w:t>@</w:t>
          </w:r>
          <w:r w:rsidR="008F611C">
            <w:rPr>
              <w:lang w:val="nn-NO"/>
            </w:rPr>
            <w:t>statsforvalteren</w:t>
          </w:r>
          <w:r w:rsidR="00CB0DD2">
            <w:rPr>
              <w:lang w:val="nn-NO"/>
            </w:rPr>
            <w:t>.no</w:t>
          </w:r>
        </w:p>
      </w:tc>
    </w:tr>
    <w:tr w:rsidR="00CB0DD2" w:rsidRPr="007D1463" w14:paraId="69054584" w14:textId="77777777" w:rsidTr="000722D2">
      <w:tc>
        <w:tcPr>
          <w:tcW w:w="5812" w:type="dxa"/>
        </w:tcPr>
        <w:p w14:paraId="41E05288" w14:textId="77777777" w:rsidR="00CB0DD2" w:rsidRDefault="00F43AD0" w:rsidP="000722D2">
          <w:pPr>
            <w:pStyle w:val="BunntekstSiste"/>
            <w:jc w:val="left"/>
            <w:rPr>
              <w:lang w:val="nn-NO"/>
            </w:rPr>
          </w:pPr>
          <w:r>
            <w:rPr>
              <w:lang w:val="nn-NO"/>
            </w:rPr>
            <w:t>Besøksadresse</w:t>
          </w:r>
          <w:r w:rsidR="00971F2D">
            <w:rPr>
              <w:lang w:val="nn-NO"/>
            </w:rPr>
            <w:t xml:space="preserve">: </w:t>
          </w:r>
          <w:r w:rsidR="008F611C">
            <w:rPr>
              <w:lang w:val="nn-NO"/>
            </w:rPr>
            <w:t xml:space="preserve">Fløyveien 14, </w:t>
          </w:r>
          <w:r>
            <w:rPr>
              <w:lang w:val="nn-NO"/>
            </w:rPr>
            <w:t xml:space="preserve">Arendal </w:t>
          </w:r>
        </w:p>
      </w:tc>
      <w:tc>
        <w:tcPr>
          <w:tcW w:w="5186" w:type="dxa"/>
          <w:gridSpan w:val="2"/>
        </w:tcPr>
        <w:p w14:paraId="55CB082B" w14:textId="77777777" w:rsidR="00F43AD0" w:rsidRDefault="00CB4878" w:rsidP="000722D2">
          <w:pPr>
            <w:pStyle w:val="BunntekstSiste"/>
            <w:jc w:val="left"/>
            <w:rPr>
              <w:lang w:val="nn-NO"/>
            </w:rPr>
          </w:pPr>
          <w:r>
            <w:rPr>
              <w:lang w:val="nn-NO"/>
            </w:rPr>
            <w:t xml:space="preserve">Nettside: </w:t>
          </w:r>
          <w:hyperlink r:id="rId1" w:history="1">
            <w:r w:rsidR="00F43AD0" w:rsidRPr="00152AB4">
              <w:rPr>
                <w:rStyle w:val="Hyperkobling"/>
                <w:lang w:val="nn-NO"/>
              </w:rPr>
              <w:t>www.fylkesmannen.no</w:t>
            </w:r>
          </w:hyperlink>
          <w:r w:rsidR="00F43AD0">
            <w:rPr>
              <w:lang w:val="nn-NO"/>
            </w:rPr>
            <w:t xml:space="preserve"> </w:t>
          </w:r>
        </w:p>
      </w:tc>
    </w:tr>
    <w:tr w:rsidR="00CB4878" w:rsidRPr="007D1463" w14:paraId="0094EDC7" w14:textId="77777777" w:rsidTr="002F5758">
      <w:trPr>
        <w:gridAfter w:val="1"/>
        <w:wAfter w:w="900" w:type="dxa"/>
        <w:trHeight w:val="68"/>
      </w:trPr>
      <w:tc>
        <w:tcPr>
          <w:tcW w:w="5812" w:type="dxa"/>
        </w:tcPr>
        <w:p w14:paraId="0A48C860" w14:textId="77777777" w:rsidR="00CB4878" w:rsidRDefault="00CB4878" w:rsidP="00F43AD0">
          <w:pPr>
            <w:pStyle w:val="BunntekstSiste"/>
            <w:jc w:val="left"/>
            <w:rPr>
              <w:lang w:val="nn-NO"/>
            </w:rPr>
          </w:pPr>
        </w:p>
      </w:tc>
      <w:tc>
        <w:tcPr>
          <w:tcW w:w="4286" w:type="dxa"/>
        </w:tcPr>
        <w:p w14:paraId="253BC22D" w14:textId="77777777" w:rsidR="00CB4878" w:rsidRDefault="005D3E4A" w:rsidP="00F43AD0">
          <w:pPr>
            <w:pStyle w:val="BunntekstSiste"/>
            <w:jc w:val="left"/>
            <w:rPr>
              <w:lang w:val="nn-NO"/>
            </w:rPr>
          </w:pPr>
          <w:r>
            <w:rPr>
              <w:lang w:val="nn-NO"/>
            </w:rPr>
            <w:t>Orgnr. 974</w:t>
          </w:r>
          <w:r w:rsidR="008F611C">
            <w:rPr>
              <w:lang w:val="nn-NO"/>
            </w:rPr>
            <w:t> </w:t>
          </w:r>
          <w:r>
            <w:rPr>
              <w:lang w:val="nn-NO"/>
            </w:rPr>
            <w:t>762</w:t>
          </w:r>
          <w:r w:rsidR="008F611C">
            <w:rPr>
              <w:lang w:val="nn-NO"/>
            </w:rPr>
            <w:t xml:space="preserve"> </w:t>
          </w:r>
          <w:r w:rsidR="000722D2">
            <w:rPr>
              <w:lang w:val="nn-NO"/>
            </w:rPr>
            <w:t>994</w:t>
          </w:r>
        </w:p>
      </w:tc>
    </w:tr>
    <w:tr w:rsidR="00CB4878" w:rsidRPr="007D1463" w14:paraId="49FBDF9B" w14:textId="77777777" w:rsidTr="002F5758">
      <w:trPr>
        <w:gridAfter w:val="1"/>
        <w:wAfter w:w="900" w:type="dxa"/>
      </w:trPr>
      <w:tc>
        <w:tcPr>
          <w:tcW w:w="5812" w:type="dxa"/>
        </w:tcPr>
        <w:p w14:paraId="6C728BF6" w14:textId="77777777" w:rsidR="00CB4878" w:rsidRDefault="00CB4878" w:rsidP="006A55B6">
          <w:pPr>
            <w:pStyle w:val="BunntekstSiste"/>
            <w:jc w:val="left"/>
            <w:rPr>
              <w:lang w:val="nn-NO"/>
            </w:rPr>
          </w:pPr>
        </w:p>
      </w:tc>
      <w:tc>
        <w:tcPr>
          <w:tcW w:w="4286" w:type="dxa"/>
        </w:tcPr>
        <w:p w14:paraId="01703DB4" w14:textId="77777777" w:rsidR="00CB4878" w:rsidRDefault="00CB4878" w:rsidP="006A55B6">
          <w:pPr>
            <w:pStyle w:val="BunntekstSiste"/>
            <w:jc w:val="left"/>
            <w:rPr>
              <w:lang w:val="nn-NO"/>
            </w:rPr>
          </w:pPr>
        </w:p>
      </w:tc>
    </w:tr>
  </w:tbl>
  <w:p w14:paraId="5EBE2682" w14:textId="77777777" w:rsidR="0088113E" w:rsidRPr="001F2080" w:rsidRDefault="0088113E" w:rsidP="006A55B6">
    <w:pPr>
      <w:pStyle w:val="BunntekstSiste"/>
      <w:jc w:val="lef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A2624" w14:textId="77777777" w:rsidR="0092238C" w:rsidRDefault="0092238C" w:rsidP="00AE178F">
      <w:r>
        <w:separator/>
      </w:r>
    </w:p>
  </w:footnote>
  <w:footnote w:type="continuationSeparator" w:id="0">
    <w:p w14:paraId="563D02B3" w14:textId="77777777" w:rsidR="0092238C" w:rsidRDefault="0092238C" w:rsidP="00AE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C41"/>
    <w:multiLevelType w:val="multilevel"/>
    <w:tmpl w:val="6BEE1C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A50463"/>
    <w:multiLevelType w:val="hybridMultilevel"/>
    <w:tmpl w:val="F012A2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0765"/>
    <w:multiLevelType w:val="multilevel"/>
    <w:tmpl w:val="9ACCF006"/>
    <w:lvl w:ilvl="0">
      <w:start w:val="1"/>
      <w:numFmt w:val="bullet"/>
      <w:lvlText w:val="&gt;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color w:val="3B8CA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3955"/>
    <w:multiLevelType w:val="multilevel"/>
    <w:tmpl w:val="9ACCF006"/>
    <w:lvl w:ilvl="0">
      <w:start w:val="1"/>
      <w:numFmt w:val="bullet"/>
      <w:lvlText w:val="&gt;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color w:val="3B8CA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0F51"/>
    <w:multiLevelType w:val="hybridMultilevel"/>
    <w:tmpl w:val="EADE060A"/>
    <w:lvl w:ilvl="0" w:tplc="01BCFB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312BA"/>
    <w:multiLevelType w:val="multilevel"/>
    <w:tmpl w:val="0E36B39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0170303"/>
    <w:multiLevelType w:val="hybridMultilevel"/>
    <w:tmpl w:val="7DB2A16A"/>
    <w:lvl w:ilvl="0" w:tplc="F904BAB0">
      <w:start w:val="1"/>
      <w:numFmt w:val="bullet"/>
      <w:pStyle w:val="Sitattegn"/>
      <w:lvlText w:val=""/>
      <w:lvlJc w:val="left"/>
      <w:pPr>
        <w:ind w:left="567" w:hanging="567"/>
      </w:pPr>
      <w:rPr>
        <w:rFonts w:ascii="Symbol" w:hAnsi="Symbol" w:hint="default"/>
        <w:b/>
        <w:bCs/>
        <w:i w:val="0"/>
        <w:iCs w:val="0"/>
        <w:color w:val="3B8CAB" w:themeColor="accen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7505"/>
    <w:multiLevelType w:val="hybridMultilevel"/>
    <w:tmpl w:val="9ACCF006"/>
    <w:lvl w:ilvl="0" w:tplc="D5687964">
      <w:start w:val="1"/>
      <w:numFmt w:val="bullet"/>
      <w:lvlText w:val="&gt;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color w:val="3B8CA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765D"/>
    <w:multiLevelType w:val="hybridMultilevel"/>
    <w:tmpl w:val="12021C1C"/>
    <w:lvl w:ilvl="0" w:tplc="01BCFB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68A3"/>
    <w:multiLevelType w:val="hybridMultilevel"/>
    <w:tmpl w:val="0E18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73D7D"/>
    <w:multiLevelType w:val="hybridMultilevel"/>
    <w:tmpl w:val="518E35BA"/>
    <w:lvl w:ilvl="0" w:tplc="8CBA3DC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/>
        <w:bCs/>
        <w:i w:val="0"/>
        <w:iCs w:val="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30D1"/>
    <w:multiLevelType w:val="hybridMultilevel"/>
    <w:tmpl w:val="E26CE542"/>
    <w:lvl w:ilvl="0" w:tplc="CCC06CB8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12367"/>
    <w:multiLevelType w:val="hybridMultilevel"/>
    <w:tmpl w:val="AD0A048C"/>
    <w:lvl w:ilvl="0" w:tplc="01BCFB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36F72"/>
    <w:multiLevelType w:val="hybridMultilevel"/>
    <w:tmpl w:val="53B49D4E"/>
    <w:lvl w:ilvl="0" w:tplc="198A0266">
      <w:start w:val="1"/>
      <w:numFmt w:val="bullet"/>
      <w:pStyle w:val="ListeavsnittSvart"/>
      <w:lvlText w:val="&gt;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211E5"/>
    <w:multiLevelType w:val="hybridMultilevel"/>
    <w:tmpl w:val="858E2ABE"/>
    <w:lvl w:ilvl="0" w:tplc="D5687964">
      <w:start w:val="1"/>
      <w:numFmt w:val="bullet"/>
      <w:lvlText w:val="&gt;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color w:val="3B8CAB" w:themeColor="accent1"/>
      </w:rPr>
    </w:lvl>
    <w:lvl w:ilvl="1" w:tplc="068463F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26B88"/>
    <w:multiLevelType w:val="hybridMultilevel"/>
    <w:tmpl w:val="7110E11C"/>
    <w:lvl w:ilvl="0" w:tplc="9F4EF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07B"/>
    <w:multiLevelType w:val="hybridMultilevel"/>
    <w:tmpl w:val="2E1AEA0A"/>
    <w:lvl w:ilvl="0" w:tplc="01BCFB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E2BA3"/>
    <w:multiLevelType w:val="multilevel"/>
    <w:tmpl w:val="0E36B3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52A7130"/>
    <w:multiLevelType w:val="multilevel"/>
    <w:tmpl w:val="D542DB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5BE2401"/>
    <w:multiLevelType w:val="multilevel"/>
    <w:tmpl w:val="9ACCF006"/>
    <w:lvl w:ilvl="0">
      <w:start w:val="1"/>
      <w:numFmt w:val="bullet"/>
      <w:lvlText w:val="&gt;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color w:val="3B8CA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028DF"/>
    <w:multiLevelType w:val="multilevel"/>
    <w:tmpl w:val="6BEE1CFC"/>
    <w:lvl w:ilvl="0">
      <w:start w:val="1"/>
      <w:numFmt w:val="bullet"/>
      <w:pStyle w:val="Listeavsnit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A844AC8"/>
    <w:multiLevelType w:val="hybridMultilevel"/>
    <w:tmpl w:val="3C40D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60644"/>
    <w:multiLevelType w:val="hybridMultilevel"/>
    <w:tmpl w:val="0180F88E"/>
    <w:lvl w:ilvl="0" w:tplc="01BCFB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977B7"/>
    <w:multiLevelType w:val="hybridMultilevel"/>
    <w:tmpl w:val="D542DB5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1634461"/>
    <w:multiLevelType w:val="hybridMultilevel"/>
    <w:tmpl w:val="7C94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F602">
      <w:start w:val="4"/>
      <w:numFmt w:val="bullet"/>
      <w:lvlText w:val="-"/>
      <w:lvlJc w:val="left"/>
      <w:pPr>
        <w:ind w:left="1780" w:hanging="70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D7BAB"/>
    <w:multiLevelType w:val="hybridMultilevel"/>
    <w:tmpl w:val="F0BA9544"/>
    <w:lvl w:ilvl="0" w:tplc="5596EF5A">
      <w:start w:val="1"/>
      <w:numFmt w:val="bullet"/>
      <w:lvlText w:val=""/>
      <w:lvlJc w:val="left"/>
      <w:pPr>
        <w:ind w:left="1021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933F7"/>
    <w:multiLevelType w:val="hybridMultilevel"/>
    <w:tmpl w:val="B25E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3255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D8113DD"/>
    <w:multiLevelType w:val="multilevel"/>
    <w:tmpl w:val="683EB032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29" w15:restartNumberingAfterBreak="0">
    <w:nsid w:val="7E7343FB"/>
    <w:multiLevelType w:val="hybridMultilevel"/>
    <w:tmpl w:val="6F405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5"/>
  </w:num>
  <w:num w:numId="5">
    <w:abstractNumId w:val="10"/>
  </w:num>
  <w:num w:numId="6">
    <w:abstractNumId w:val="25"/>
  </w:num>
  <w:num w:numId="7">
    <w:abstractNumId w:val="11"/>
  </w:num>
  <w:num w:numId="8">
    <w:abstractNumId w:val="5"/>
  </w:num>
  <w:num w:numId="9">
    <w:abstractNumId w:val="19"/>
  </w:num>
  <w:num w:numId="10">
    <w:abstractNumId w:val="23"/>
  </w:num>
  <w:num w:numId="11">
    <w:abstractNumId w:val="18"/>
  </w:num>
  <w:num w:numId="12">
    <w:abstractNumId w:val="27"/>
  </w:num>
  <w:num w:numId="13">
    <w:abstractNumId w:val="3"/>
  </w:num>
  <w:num w:numId="14">
    <w:abstractNumId w:val="14"/>
  </w:num>
  <w:num w:numId="15">
    <w:abstractNumId w:val="2"/>
  </w:num>
  <w:num w:numId="16">
    <w:abstractNumId w:val="20"/>
  </w:num>
  <w:num w:numId="17">
    <w:abstractNumId w:val="0"/>
  </w:num>
  <w:num w:numId="18">
    <w:abstractNumId w:val="28"/>
  </w:num>
  <w:num w:numId="19">
    <w:abstractNumId w:val="29"/>
  </w:num>
  <w:num w:numId="20">
    <w:abstractNumId w:val="4"/>
  </w:num>
  <w:num w:numId="21">
    <w:abstractNumId w:val="9"/>
  </w:num>
  <w:num w:numId="22">
    <w:abstractNumId w:val="24"/>
  </w:num>
  <w:num w:numId="23">
    <w:abstractNumId w:val="12"/>
  </w:num>
  <w:num w:numId="24">
    <w:abstractNumId w:val="16"/>
  </w:num>
  <w:num w:numId="25">
    <w:abstractNumId w:val="22"/>
  </w:num>
  <w:num w:numId="26">
    <w:abstractNumId w:val="8"/>
  </w:num>
  <w:num w:numId="27">
    <w:abstractNumId w:val="26"/>
  </w:num>
  <w:num w:numId="28">
    <w:abstractNumId w:val="17"/>
  </w:num>
  <w:num w:numId="29">
    <w:abstractNumId w:val="1"/>
  </w:num>
  <w:num w:numId="3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C6"/>
    <w:rsid w:val="000116CB"/>
    <w:rsid w:val="00014CBC"/>
    <w:rsid w:val="000225F3"/>
    <w:rsid w:val="0003220F"/>
    <w:rsid w:val="000370B1"/>
    <w:rsid w:val="000406C3"/>
    <w:rsid w:val="000433A3"/>
    <w:rsid w:val="000722D2"/>
    <w:rsid w:val="00076CB0"/>
    <w:rsid w:val="00097A70"/>
    <w:rsid w:val="000A1AFA"/>
    <w:rsid w:val="000A59C6"/>
    <w:rsid w:val="000B598E"/>
    <w:rsid w:val="000D1D9C"/>
    <w:rsid w:val="000D5541"/>
    <w:rsid w:val="000F15B0"/>
    <w:rsid w:val="000F3BE3"/>
    <w:rsid w:val="001023F2"/>
    <w:rsid w:val="001130BD"/>
    <w:rsid w:val="001325B9"/>
    <w:rsid w:val="00137099"/>
    <w:rsid w:val="0014381E"/>
    <w:rsid w:val="00164DB0"/>
    <w:rsid w:val="00177A14"/>
    <w:rsid w:val="00187709"/>
    <w:rsid w:val="001942E5"/>
    <w:rsid w:val="00195AE3"/>
    <w:rsid w:val="001A6D45"/>
    <w:rsid w:val="001B042F"/>
    <w:rsid w:val="001B3319"/>
    <w:rsid w:val="001C6D22"/>
    <w:rsid w:val="001D6C50"/>
    <w:rsid w:val="001E0377"/>
    <w:rsid w:val="001E38C0"/>
    <w:rsid w:val="001E7ECB"/>
    <w:rsid w:val="001F2080"/>
    <w:rsid w:val="00212ECF"/>
    <w:rsid w:val="0021700F"/>
    <w:rsid w:val="002366DD"/>
    <w:rsid w:val="00236C93"/>
    <w:rsid w:val="00245368"/>
    <w:rsid w:val="002520C5"/>
    <w:rsid w:val="00257BD0"/>
    <w:rsid w:val="00270A1B"/>
    <w:rsid w:val="00275FAE"/>
    <w:rsid w:val="00281D76"/>
    <w:rsid w:val="0029670B"/>
    <w:rsid w:val="002A3715"/>
    <w:rsid w:val="002A631A"/>
    <w:rsid w:val="002A7DDE"/>
    <w:rsid w:val="002C3900"/>
    <w:rsid w:val="002E0827"/>
    <w:rsid w:val="002F5758"/>
    <w:rsid w:val="002F6C72"/>
    <w:rsid w:val="00312908"/>
    <w:rsid w:val="0033313F"/>
    <w:rsid w:val="0034431D"/>
    <w:rsid w:val="00353F95"/>
    <w:rsid w:val="003852F9"/>
    <w:rsid w:val="00386E55"/>
    <w:rsid w:val="003A0174"/>
    <w:rsid w:val="003A0C08"/>
    <w:rsid w:val="003A64AC"/>
    <w:rsid w:val="003B0024"/>
    <w:rsid w:val="003C7292"/>
    <w:rsid w:val="003C7844"/>
    <w:rsid w:val="003E1BEB"/>
    <w:rsid w:val="003F0B68"/>
    <w:rsid w:val="003F4A8C"/>
    <w:rsid w:val="003F76BA"/>
    <w:rsid w:val="00424303"/>
    <w:rsid w:val="00447A2A"/>
    <w:rsid w:val="004542B5"/>
    <w:rsid w:val="00455B60"/>
    <w:rsid w:val="00472738"/>
    <w:rsid w:val="00477553"/>
    <w:rsid w:val="004B52D9"/>
    <w:rsid w:val="004E1827"/>
    <w:rsid w:val="00507E54"/>
    <w:rsid w:val="00512DF3"/>
    <w:rsid w:val="00530884"/>
    <w:rsid w:val="00536305"/>
    <w:rsid w:val="0054263C"/>
    <w:rsid w:val="00550959"/>
    <w:rsid w:val="005566CC"/>
    <w:rsid w:val="00566DA1"/>
    <w:rsid w:val="0057741D"/>
    <w:rsid w:val="005840A1"/>
    <w:rsid w:val="0058656C"/>
    <w:rsid w:val="00590DC6"/>
    <w:rsid w:val="00596B4D"/>
    <w:rsid w:val="00597993"/>
    <w:rsid w:val="005C03B0"/>
    <w:rsid w:val="005C2039"/>
    <w:rsid w:val="005D3E4A"/>
    <w:rsid w:val="005D6876"/>
    <w:rsid w:val="005D697E"/>
    <w:rsid w:val="005F1310"/>
    <w:rsid w:val="00607635"/>
    <w:rsid w:val="0061344B"/>
    <w:rsid w:val="0062021B"/>
    <w:rsid w:val="0062306C"/>
    <w:rsid w:val="00626868"/>
    <w:rsid w:val="00627FAB"/>
    <w:rsid w:val="00631DFA"/>
    <w:rsid w:val="00637752"/>
    <w:rsid w:val="006422F2"/>
    <w:rsid w:val="00650674"/>
    <w:rsid w:val="00650709"/>
    <w:rsid w:val="00652EC9"/>
    <w:rsid w:val="00662A72"/>
    <w:rsid w:val="00667045"/>
    <w:rsid w:val="006746E6"/>
    <w:rsid w:val="00680D44"/>
    <w:rsid w:val="0069143E"/>
    <w:rsid w:val="00695C83"/>
    <w:rsid w:val="006A2C37"/>
    <w:rsid w:val="006A55B6"/>
    <w:rsid w:val="006C21BB"/>
    <w:rsid w:val="006C651E"/>
    <w:rsid w:val="006D4485"/>
    <w:rsid w:val="006E7BB6"/>
    <w:rsid w:val="006F0E55"/>
    <w:rsid w:val="006F1C1F"/>
    <w:rsid w:val="006F7B67"/>
    <w:rsid w:val="007051C9"/>
    <w:rsid w:val="007100DA"/>
    <w:rsid w:val="00720520"/>
    <w:rsid w:val="00721F96"/>
    <w:rsid w:val="0072394F"/>
    <w:rsid w:val="007249E9"/>
    <w:rsid w:val="00766A14"/>
    <w:rsid w:val="00783BF9"/>
    <w:rsid w:val="00793413"/>
    <w:rsid w:val="00795A37"/>
    <w:rsid w:val="007D1463"/>
    <w:rsid w:val="007F267B"/>
    <w:rsid w:val="007F401C"/>
    <w:rsid w:val="007F4E9C"/>
    <w:rsid w:val="007F74B0"/>
    <w:rsid w:val="00816ED4"/>
    <w:rsid w:val="008674DD"/>
    <w:rsid w:val="00880AD5"/>
    <w:rsid w:val="0088113E"/>
    <w:rsid w:val="00896E60"/>
    <w:rsid w:val="008C66B1"/>
    <w:rsid w:val="008F611C"/>
    <w:rsid w:val="00901AB8"/>
    <w:rsid w:val="00910A66"/>
    <w:rsid w:val="0092238C"/>
    <w:rsid w:val="009242C3"/>
    <w:rsid w:val="0093090E"/>
    <w:rsid w:val="009464BD"/>
    <w:rsid w:val="00951EE6"/>
    <w:rsid w:val="009716CE"/>
    <w:rsid w:val="00971F2D"/>
    <w:rsid w:val="009A0911"/>
    <w:rsid w:val="009B72D3"/>
    <w:rsid w:val="009D1CEA"/>
    <w:rsid w:val="009D7AF1"/>
    <w:rsid w:val="009E2041"/>
    <w:rsid w:val="009E3B12"/>
    <w:rsid w:val="009E69BC"/>
    <w:rsid w:val="00A21B42"/>
    <w:rsid w:val="00A23A91"/>
    <w:rsid w:val="00A42034"/>
    <w:rsid w:val="00A474EB"/>
    <w:rsid w:val="00A57B7B"/>
    <w:rsid w:val="00A8613E"/>
    <w:rsid w:val="00AA0ED3"/>
    <w:rsid w:val="00AB08F7"/>
    <w:rsid w:val="00AB6284"/>
    <w:rsid w:val="00AC1BE7"/>
    <w:rsid w:val="00AC7877"/>
    <w:rsid w:val="00AD1C45"/>
    <w:rsid w:val="00AE178F"/>
    <w:rsid w:val="00AF2830"/>
    <w:rsid w:val="00B036E3"/>
    <w:rsid w:val="00B244DA"/>
    <w:rsid w:val="00B25AC1"/>
    <w:rsid w:val="00B41048"/>
    <w:rsid w:val="00B66488"/>
    <w:rsid w:val="00B72D97"/>
    <w:rsid w:val="00B80D41"/>
    <w:rsid w:val="00B91A3E"/>
    <w:rsid w:val="00B96390"/>
    <w:rsid w:val="00BA1D7C"/>
    <w:rsid w:val="00BA369E"/>
    <w:rsid w:val="00BA77BD"/>
    <w:rsid w:val="00BB5A1B"/>
    <w:rsid w:val="00BC0164"/>
    <w:rsid w:val="00C113C4"/>
    <w:rsid w:val="00C2599F"/>
    <w:rsid w:val="00C3704D"/>
    <w:rsid w:val="00CB0DD2"/>
    <w:rsid w:val="00CB4878"/>
    <w:rsid w:val="00CC1EBC"/>
    <w:rsid w:val="00CC5F6A"/>
    <w:rsid w:val="00CC60B1"/>
    <w:rsid w:val="00CD6FFD"/>
    <w:rsid w:val="00CE6DFF"/>
    <w:rsid w:val="00CF1205"/>
    <w:rsid w:val="00CF1E5B"/>
    <w:rsid w:val="00CF26A8"/>
    <w:rsid w:val="00D07AFA"/>
    <w:rsid w:val="00D242BC"/>
    <w:rsid w:val="00D2508E"/>
    <w:rsid w:val="00D31959"/>
    <w:rsid w:val="00D47180"/>
    <w:rsid w:val="00D5094A"/>
    <w:rsid w:val="00D83AD5"/>
    <w:rsid w:val="00D8503A"/>
    <w:rsid w:val="00DB0063"/>
    <w:rsid w:val="00DC35CA"/>
    <w:rsid w:val="00DC646E"/>
    <w:rsid w:val="00DD4976"/>
    <w:rsid w:val="00DF0A83"/>
    <w:rsid w:val="00E03D19"/>
    <w:rsid w:val="00E050E6"/>
    <w:rsid w:val="00E1041B"/>
    <w:rsid w:val="00E14CC6"/>
    <w:rsid w:val="00E20516"/>
    <w:rsid w:val="00E22C44"/>
    <w:rsid w:val="00E24287"/>
    <w:rsid w:val="00E24BA3"/>
    <w:rsid w:val="00E315E4"/>
    <w:rsid w:val="00E33060"/>
    <w:rsid w:val="00E44460"/>
    <w:rsid w:val="00E57EC7"/>
    <w:rsid w:val="00E718AC"/>
    <w:rsid w:val="00E879BD"/>
    <w:rsid w:val="00EA3509"/>
    <w:rsid w:val="00EB0B42"/>
    <w:rsid w:val="00EB130A"/>
    <w:rsid w:val="00EB388E"/>
    <w:rsid w:val="00EC7E0D"/>
    <w:rsid w:val="00ED3473"/>
    <w:rsid w:val="00ED3BEB"/>
    <w:rsid w:val="00EE1857"/>
    <w:rsid w:val="00EE4092"/>
    <w:rsid w:val="00EF50C1"/>
    <w:rsid w:val="00F000FC"/>
    <w:rsid w:val="00F136DB"/>
    <w:rsid w:val="00F174A3"/>
    <w:rsid w:val="00F31AAB"/>
    <w:rsid w:val="00F32C11"/>
    <w:rsid w:val="00F43AD0"/>
    <w:rsid w:val="00F973C6"/>
    <w:rsid w:val="00FA0308"/>
    <w:rsid w:val="00FA03CD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1AA0FC"/>
  <w15:docId w15:val="{0C09A762-6BC5-47DE-B493-23537DAD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9F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599F"/>
    <w:pPr>
      <w:keepNext/>
      <w:keepLines/>
      <w:numPr>
        <w:numId w:val="8"/>
      </w:numPr>
      <w:ind w:left="431" w:hanging="431"/>
      <w:outlineLvl w:val="0"/>
    </w:pPr>
    <w:rPr>
      <w:rFonts w:asciiTheme="majorHAnsi" w:eastAsiaTheme="majorEastAsia" w:hAnsiTheme="majorHAnsi" w:cstheme="majorBidi"/>
      <w:b/>
      <w:bCs/>
      <w:color w:val="66B5BB" w:themeColor="accent3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599F"/>
    <w:pPr>
      <w:keepNext/>
      <w:keepLines/>
      <w:numPr>
        <w:ilvl w:val="1"/>
        <w:numId w:val="8"/>
      </w:numPr>
      <w:ind w:left="578" w:hanging="578"/>
      <w:outlineLvl w:val="1"/>
    </w:pPr>
    <w:rPr>
      <w:rFonts w:asciiTheme="majorHAnsi" w:eastAsiaTheme="majorEastAsia" w:hAnsiTheme="majorHAnsi" w:cstheme="majorBidi"/>
      <w:bCs/>
      <w:color w:val="66B5BB" w:themeColor="accent3"/>
      <w:sz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70A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B5BB" w:themeColor="accent3"/>
      <w:sz w:val="24"/>
    </w:rPr>
  </w:style>
  <w:style w:type="paragraph" w:styleId="Overskrift4">
    <w:name w:val="heading 4"/>
    <w:basedOn w:val="Normal"/>
    <w:next w:val="Normal"/>
    <w:link w:val="Overskrift4Tegn1"/>
    <w:uiPriority w:val="9"/>
    <w:unhideWhenUsed/>
    <w:qFormat/>
    <w:rsid w:val="0014381E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B8CAB" w:themeColor="accent1"/>
    </w:rPr>
  </w:style>
  <w:style w:type="paragraph" w:styleId="Overskrift5">
    <w:name w:val="heading 5"/>
    <w:basedOn w:val="Normal"/>
    <w:next w:val="Normal"/>
    <w:link w:val="Overskrift5Tegn1"/>
    <w:uiPriority w:val="9"/>
    <w:semiHidden/>
    <w:unhideWhenUsed/>
    <w:qFormat/>
    <w:rsid w:val="0014381E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1D4555" w:themeColor="accent1" w:themeShade="7F"/>
    </w:rPr>
  </w:style>
  <w:style w:type="paragraph" w:styleId="Overskrift6">
    <w:name w:val="heading 6"/>
    <w:basedOn w:val="Normal"/>
    <w:next w:val="Normal"/>
    <w:link w:val="Overskrift6Tegn1"/>
    <w:uiPriority w:val="9"/>
    <w:semiHidden/>
    <w:unhideWhenUsed/>
    <w:qFormat/>
    <w:rsid w:val="0014381E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D4555" w:themeColor="accent1" w:themeShade="7F"/>
    </w:rPr>
  </w:style>
  <w:style w:type="paragraph" w:styleId="Overskrift7">
    <w:name w:val="heading 7"/>
    <w:basedOn w:val="Normal"/>
    <w:next w:val="Normal"/>
    <w:link w:val="Overskrift7Tegn1"/>
    <w:uiPriority w:val="9"/>
    <w:semiHidden/>
    <w:unhideWhenUsed/>
    <w:qFormat/>
    <w:rsid w:val="0014381E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1"/>
    <w:uiPriority w:val="9"/>
    <w:semiHidden/>
    <w:unhideWhenUsed/>
    <w:qFormat/>
    <w:rsid w:val="0014381E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1"/>
    <w:uiPriority w:val="9"/>
    <w:semiHidden/>
    <w:unhideWhenUsed/>
    <w:qFormat/>
    <w:rsid w:val="0014381E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599F"/>
    <w:rPr>
      <w:rFonts w:asciiTheme="majorHAnsi" w:eastAsiaTheme="majorEastAsia" w:hAnsiTheme="majorHAnsi" w:cstheme="majorBidi"/>
      <w:b/>
      <w:bCs/>
      <w:color w:val="66B5BB" w:themeColor="accent3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599F"/>
    <w:rPr>
      <w:rFonts w:asciiTheme="majorHAnsi" w:eastAsiaTheme="majorEastAsia" w:hAnsiTheme="majorHAnsi" w:cstheme="majorBidi"/>
      <w:bCs/>
      <w:color w:val="66B5BB" w:themeColor="accent3"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0A1B"/>
    <w:rPr>
      <w:rFonts w:asciiTheme="majorHAnsi" w:eastAsiaTheme="majorEastAsia" w:hAnsiTheme="majorHAnsi" w:cstheme="majorBidi"/>
      <w:b/>
      <w:bCs/>
      <w:color w:val="66B5BB" w:themeColor="accent3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401C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401C"/>
    <w:rPr>
      <w:rFonts w:ascii="Lucida Grande" w:hAnsi="Lucida Grande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7BD"/>
    <w:pPr>
      <w:numPr>
        <w:numId w:val="0"/>
      </w:numPr>
      <w:spacing w:after="960" w:line="276" w:lineRule="auto"/>
      <w:ind w:left="-629" w:right="5095"/>
      <w:outlineLvl w:val="9"/>
    </w:pPr>
    <w:rPr>
      <w:b w:val="0"/>
      <w:szCs w:val="36"/>
    </w:rPr>
  </w:style>
  <w:style w:type="paragraph" w:styleId="INNH1">
    <w:name w:val="toc 1"/>
    <w:basedOn w:val="Normal"/>
    <w:next w:val="Normal"/>
    <w:autoRedefine/>
    <w:uiPriority w:val="39"/>
    <w:unhideWhenUsed/>
    <w:rsid w:val="00627FAB"/>
    <w:pPr>
      <w:tabs>
        <w:tab w:val="left" w:pos="567"/>
        <w:tab w:val="right" w:pos="7371"/>
      </w:tabs>
      <w:spacing w:before="240" w:after="60"/>
    </w:pPr>
    <w:rPr>
      <w:b/>
      <w:noProof/>
      <w:szCs w:val="22"/>
    </w:rPr>
  </w:style>
  <w:style w:type="paragraph" w:styleId="INNH2">
    <w:name w:val="toc 2"/>
    <w:basedOn w:val="Normal"/>
    <w:next w:val="Normal"/>
    <w:autoRedefine/>
    <w:uiPriority w:val="39"/>
    <w:unhideWhenUsed/>
    <w:rsid w:val="00627FAB"/>
    <w:pPr>
      <w:tabs>
        <w:tab w:val="left" w:pos="567"/>
        <w:tab w:val="right" w:pos="7371"/>
      </w:tabs>
      <w:spacing w:before="60" w:after="60"/>
    </w:pPr>
    <w:rPr>
      <w:noProof/>
      <w:szCs w:val="22"/>
    </w:rPr>
  </w:style>
  <w:style w:type="paragraph" w:styleId="INNH3">
    <w:name w:val="toc 3"/>
    <w:basedOn w:val="Normal"/>
    <w:next w:val="Normal"/>
    <w:autoRedefine/>
    <w:uiPriority w:val="39"/>
    <w:unhideWhenUsed/>
    <w:rsid w:val="00A42034"/>
    <w:pPr>
      <w:tabs>
        <w:tab w:val="right" w:pos="9054"/>
      </w:tabs>
      <w:spacing w:after="60"/>
      <w:ind w:left="567"/>
    </w:pPr>
    <w:rPr>
      <w:noProof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7F401C"/>
    <w:pPr>
      <w:ind w:left="720"/>
    </w:pPr>
    <w:rPr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7F401C"/>
    <w:pPr>
      <w:ind w:left="960"/>
    </w:pPr>
    <w:rPr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7F401C"/>
    <w:pPr>
      <w:ind w:left="1200"/>
    </w:pPr>
    <w:rPr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7F401C"/>
    <w:pPr>
      <w:ind w:left="1440"/>
    </w:pPr>
    <w:rPr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7F401C"/>
    <w:pPr>
      <w:ind w:left="1680"/>
    </w:pPr>
    <w:rPr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7F401C"/>
    <w:pPr>
      <w:ind w:left="1920"/>
    </w:pPr>
    <w:rPr>
      <w:szCs w:val="20"/>
    </w:rPr>
  </w:style>
  <w:style w:type="paragraph" w:styleId="Listeavsnitt">
    <w:name w:val="List Paragraph"/>
    <w:basedOn w:val="Normal"/>
    <w:uiPriority w:val="34"/>
    <w:qFormat/>
    <w:rsid w:val="00EF50C1"/>
    <w:pPr>
      <w:numPr>
        <w:numId w:val="16"/>
      </w:numPr>
      <w:contextualSpacing/>
    </w:pPr>
  </w:style>
  <w:style w:type="paragraph" w:styleId="Topptekst">
    <w:name w:val="header"/>
    <w:basedOn w:val="Normal"/>
    <w:link w:val="TopptekstTegn"/>
    <w:unhideWhenUsed/>
    <w:rsid w:val="00AE17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178F"/>
    <w:rPr>
      <w:sz w:val="22"/>
    </w:rPr>
  </w:style>
  <w:style w:type="paragraph" w:styleId="Bunntekst">
    <w:name w:val="footer"/>
    <w:basedOn w:val="Normal"/>
    <w:link w:val="BunntekstTegn"/>
    <w:uiPriority w:val="99"/>
    <w:unhideWhenUsed/>
    <w:rsid w:val="0072394F"/>
    <w:pPr>
      <w:pBdr>
        <w:top w:val="dotted" w:sz="8" w:space="10" w:color="auto"/>
      </w:pBdr>
      <w:tabs>
        <w:tab w:val="center" w:pos="4536"/>
      </w:tabs>
      <w:ind w:left="-624" w:right="-624"/>
    </w:pPr>
    <w:rPr>
      <w:color w:val="E2882E" w:themeColor="accent4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2394F"/>
    <w:rPr>
      <w:color w:val="E2882E" w:themeColor="accent4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0F15B0"/>
    <w:rPr>
      <w:i/>
      <w:color w:val="auto"/>
    </w:rPr>
  </w:style>
  <w:style w:type="table" w:styleId="Tabellrutenett">
    <w:name w:val="Table Grid"/>
    <w:basedOn w:val="Vanligtabell"/>
    <w:uiPriority w:val="59"/>
    <w:rsid w:val="00E7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geriktrutenettuthevingsfarge2">
    <w:name w:val="Colorful Grid Accent 2"/>
    <w:basedOn w:val="Vanligtabell"/>
    <w:uiPriority w:val="73"/>
    <w:rsid w:val="00E718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2" w:themeFillTint="33"/>
    </w:tcPr>
    <w:tblStylePr w:type="firstRow">
      <w:rPr>
        <w:b/>
        <w:bCs/>
      </w:rPr>
      <w:tblPr/>
      <w:tcPr>
        <w:shd w:val="clear" w:color="auto" w:fill="E7E9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9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197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19795" w:themeFill="accent2" w:themeFillShade="BF"/>
      </w:tcPr>
    </w:tblStylePr>
    <w:tblStylePr w:type="band1Vert">
      <w:tblPr/>
      <w:tcPr>
        <w:shd w:val="clear" w:color="auto" w:fill="E2E3E3" w:themeFill="accent2" w:themeFillTint="7F"/>
      </w:tcPr>
    </w:tblStylePr>
    <w:tblStylePr w:type="band1Horz">
      <w:tblPr/>
      <w:tcPr>
        <w:shd w:val="clear" w:color="auto" w:fill="E2E3E3" w:themeFill="accent2" w:themeFillTint="7F"/>
      </w:tcPr>
    </w:tblStylePr>
  </w:style>
  <w:style w:type="table" w:styleId="Middelsskyggelegging1uthevingsfarge3">
    <w:name w:val="Medium Shading 1 Accent 3"/>
    <w:basedOn w:val="Vanligtabell"/>
    <w:uiPriority w:val="63"/>
    <w:rsid w:val="00E718AC"/>
    <w:tblPr>
      <w:tblStyleRowBandSize w:val="1"/>
      <w:tblStyleColBandSize w:val="1"/>
      <w:tblBorders>
        <w:top w:val="single" w:sz="8" w:space="0" w:color="8CC7CC" w:themeColor="accent3" w:themeTint="BF"/>
        <w:left w:val="single" w:sz="8" w:space="0" w:color="8CC7CC" w:themeColor="accent3" w:themeTint="BF"/>
        <w:bottom w:val="single" w:sz="8" w:space="0" w:color="8CC7CC" w:themeColor="accent3" w:themeTint="BF"/>
        <w:right w:val="single" w:sz="8" w:space="0" w:color="8CC7CC" w:themeColor="accent3" w:themeTint="BF"/>
        <w:insideH w:val="single" w:sz="8" w:space="0" w:color="8CC7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7CC" w:themeColor="accent3" w:themeTint="BF"/>
          <w:left w:val="single" w:sz="8" w:space="0" w:color="8CC7CC" w:themeColor="accent3" w:themeTint="BF"/>
          <w:bottom w:val="single" w:sz="8" w:space="0" w:color="8CC7CC" w:themeColor="accent3" w:themeTint="BF"/>
          <w:right w:val="single" w:sz="8" w:space="0" w:color="8CC7CC" w:themeColor="accent3" w:themeTint="BF"/>
          <w:insideH w:val="nil"/>
          <w:insideV w:val="nil"/>
        </w:tcBorders>
        <w:shd w:val="clear" w:color="auto" w:fill="66B5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7CC" w:themeColor="accent3" w:themeTint="BF"/>
          <w:left w:val="single" w:sz="8" w:space="0" w:color="8CC7CC" w:themeColor="accent3" w:themeTint="BF"/>
          <w:bottom w:val="single" w:sz="8" w:space="0" w:color="8CC7CC" w:themeColor="accent3" w:themeTint="BF"/>
          <w:right w:val="single" w:sz="8" w:space="0" w:color="8CC7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C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skyggelegginguthevingsfarge3">
    <w:name w:val="Light Shading Accent 3"/>
    <w:basedOn w:val="Vanligtabell"/>
    <w:uiPriority w:val="60"/>
    <w:rsid w:val="00E718AC"/>
    <w:rPr>
      <w:color w:val="428F95" w:themeColor="accent3" w:themeShade="BF"/>
    </w:rPr>
    <w:tblPr>
      <w:tblStyleRowBandSize w:val="1"/>
      <w:tblStyleColBandSize w:val="1"/>
      <w:tblBorders>
        <w:top w:val="single" w:sz="8" w:space="0" w:color="66B5BB" w:themeColor="accent3"/>
        <w:bottom w:val="single" w:sz="8" w:space="0" w:color="6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5BB" w:themeColor="accent3"/>
          <w:left w:val="nil"/>
          <w:bottom w:val="single" w:sz="8" w:space="0" w:color="6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5BB" w:themeColor="accent3"/>
          <w:left w:val="nil"/>
          <w:bottom w:val="single" w:sz="8" w:space="0" w:color="6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C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CEE" w:themeFill="accent3" w:themeFillTint="3F"/>
      </w:tcPr>
    </w:tblStylePr>
  </w:style>
  <w:style w:type="table" w:styleId="Fargeriklisteuthevingsfarge4">
    <w:name w:val="Colorful List Accent 4"/>
    <w:basedOn w:val="Vanligtabell"/>
    <w:uiPriority w:val="72"/>
    <w:rsid w:val="00E718AC"/>
    <w:rPr>
      <w:color w:val="000000" w:themeColor="text1"/>
    </w:rPr>
    <w:tblPr>
      <w:tblStyleRowBandSize w:val="1"/>
      <w:tblStyleColBandSize w:val="1"/>
    </w:tblPr>
    <w:tcPr>
      <w:shd w:val="clear" w:color="auto" w:fill="FC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99F" w:themeFill="accent3" w:themeFillShade="CC"/>
      </w:tcPr>
    </w:tblStylePr>
    <w:tblStylePr w:type="lastRow">
      <w:rPr>
        <w:b/>
        <w:bCs/>
        <w:color w:val="47999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1CB" w:themeFill="accent4" w:themeFillTint="3F"/>
      </w:tcPr>
    </w:tblStylePr>
    <w:tblStylePr w:type="band1Horz">
      <w:tblPr/>
      <w:tcPr>
        <w:shd w:val="clear" w:color="auto" w:fill="F9E7D5" w:themeFill="accent4" w:themeFillTint="33"/>
      </w:tcPr>
    </w:tblStylePr>
  </w:style>
  <w:style w:type="table" w:styleId="Middelsrutenett1uthevingsfarge2">
    <w:name w:val="Medium Grid 1 Accent 2"/>
    <w:basedOn w:val="Vanligtabell"/>
    <w:uiPriority w:val="67"/>
    <w:rsid w:val="00E718AC"/>
    <w:tblPr>
      <w:tblStyleRowBandSize w:val="1"/>
      <w:tblStyleColBandSize w:val="1"/>
      <w:tblBorders>
        <w:top w:val="single" w:sz="8" w:space="0" w:color="D3D5D5" w:themeColor="accent2" w:themeTint="BF"/>
        <w:left w:val="single" w:sz="8" w:space="0" w:color="D3D5D5" w:themeColor="accent2" w:themeTint="BF"/>
        <w:bottom w:val="single" w:sz="8" w:space="0" w:color="D3D5D5" w:themeColor="accent2" w:themeTint="BF"/>
        <w:right w:val="single" w:sz="8" w:space="0" w:color="D3D5D5" w:themeColor="accent2" w:themeTint="BF"/>
        <w:insideH w:val="single" w:sz="8" w:space="0" w:color="D3D5D5" w:themeColor="accent2" w:themeTint="BF"/>
        <w:insideV w:val="single" w:sz="8" w:space="0" w:color="D3D5D5" w:themeColor="accent2" w:themeTint="BF"/>
      </w:tblBorders>
    </w:tblPr>
    <w:tcPr>
      <w:shd w:val="clear" w:color="auto" w:fill="F0F1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D5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3E3" w:themeFill="accent2" w:themeFillTint="7F"/>
      </w:tcPr>
    </w:tblStylePr>
    <w:tblStylePr w:type="band1Horz">
      <w:tblPr/>
      <w:tcPr>
        <w:shd w:val="clear" w:color="auto" w:fill="E2E3E3" w:themeFill="accent2" w:themeFillTint="7F"/>
      </w:tcPr>
    </w:tblStylePr>
  </w:style>
  <w:style w:type="table" w:styleId="Lystrutenettuthevingsfarge3">
    <w:name w:val="Light Grid Accent 3"/>
    <w:basedOn w:val="Vanligtabell"/>
    <w:uiPriority w:val="62"/>
    <w:rsid w:val="00E718AC"/>
    <w:tblPr>
      <w:tblStyleRowBandSize w:val="1"/>
      <w:tblStyleColBandSize w:val="1"/>
      <w:tblBorders>
        <w:top w:val="single" w:sz="8" w:space="0" w:color="66B5BB" w:themeColor="accent3"/>
        <w:left w:val="single" w:sz="8" w:space="0" w:color="66B5BB" w:themeColor="accent3"/>
        <w:bottom w:val="single" w:sz="8" w:space="0" w:color="66B5BB" w:themeColor="accent3"/>
        <w:right w:val="single" w:sz="8" w:space="0" w:color="66B5BB" w:themeColor="accent3"/>
        <w:insideH w:val="single" w:sz="8" w:space="0" w:color="66B5BB" w:themeColor="accent3"/>
        <w:insideV w:val="single" w:sz="8" w:space="0" w:color="66B5B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5BB" w:themeColor="accent3"/>
          <w:left w:val="single" w:sz="8" w:space="0" w:color="66B5BB" w:themeColor="accent3"/>
          <w:bottom w:val="single" w:sz="18" w:space="0" w:color="66B5BB" w:themeColor="accent3"/>
          <w:right w:val="single" w:sz="8" w:space="0" w:color="66B5BB" w:themeColor="accent3"/>
          <w:insideH w:val="nil"/>
          <w:insideV w:val="single" w:sz="8" w:space="0" w:color="66B5B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B5BB" w:themeColor="accent3"/>
          <w:left w:val="single" w:sz="8" w:space="0" w:color="66B5BB" w:themeColor="accent3"/>
          <w:bottom w:val="single" w:sz="8" w:space="0" w:color="66B5BB" w:themeColor="accent3"/>
          <w:right w:val="single" w:sz="8" w:space="0" w:color="66B5BB" w:themeColor="accent3"/>
          <w:insideH w:val="nil"/>
          <w:insideV w:val="single" w:sz="8" w:space="0" w:color="66B5B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5BB" w:themeColor="accent3"/>
          <w:left w:val="single" w:sz="8" w:space="0" w:color="66B5BB" w:themeColor="accent3"/>
          <w:bottom w:val="single" w:sz="8" w:space="0" w:color="66B5BB" w:themeColor="accent3"/>
          <w:right w:val="single" w:sz="8" w:space="0" w:color="66B5BB" w:themeColor="accent3"/>
        </w:tcBorders>
      </w:tcPr>
    </w:tblStylePr>
    <w:tblStylePr w:type="band1Vert">
      <w:tblPr/>
      <w:tcPr>
        <w:tcBorders>
          <w:top w:val="single" w:sz="8" w:space="0" w:color="66B5BB" w:themeColor="accent3"/>
          <w:left w:val="single" w:sz="8" w:space="0" w:color="66B5BB" w:themeColor="accent3"/>
          <w:bottom w:val="single" w:sz="8" w:space="0" w:color="66B5BB" w:themeColor="accent3"/>
          <w:right w:val="single" w:sz="8" w:space="0" w:color="66B5BB" w:themeColor="accent3"/>
        </w:tcBorders>
        <w:shd w:val="clear" w:color="auto" w:fill="D9ECEE" w:themeFill="accent3" w:themeFillTint="3F"/>
      </w:tcPr>
    </w:tblStylePr>
    <w:tblStylePr w:type="band1Horz">
      <w:tblPr/>
      <w:tcPr>
        <w:tcBorders>
          <w:top w:val="single" w:sz="8" w:space="0" w:color="66B5BB" w:themeColor="accent3"/>
          <w:left w:val="single" w:sz="8" w:space="0" w:color="66B5BB" w:themeColor="accent3"/>
          <w:bottom w:val="single" w:sz="8" w:space="0" w:color="66B5BB" w:themeColor="accent3"/>
          <w:right w:val="single" w:sz="8" w:space="0" w:color="66B5BB" w:themeColor="accent3"/>
          <w:insideV w:val="single" w:sz="8" w:space="0" w:color="66B5BB" w:themeColor="accent3"/>
        </w:tcBorders>
        <w:shd w:val="clear" w:color="auto" w:fill="D9ECEE" w:themeFill="accent3" w:themeFillTint="3F"/>
      </w:tcPr>
    </w:tblStylePr>
    <w:tblStylePr w:type="band2Horz">
      <w:tblPr/>
      <w:tcPr>
        <w:tcBorders>
          <w:top w:val="single" w:sz="8" w:space="0" w:color="66B5BB" w:themeColor="accent3"/>
          <w:left w:val="single" w:sz="8" w:space="0" w:color="66B5BB" w:themeColor="accent3"/>
          <w:bottom w:val="single" w:sz="8" w:space="0" w:color="66B5BB" w:themeColor="accent3"/>
          <w:right w:val="single" w:sz="8" w:space="0" w:color="66B5BB" w:themeColor="accent3"/>
          <w:insideV w:val="single" w:sz="8" w:space="0" w:color="66B5BB" w:themeColor="accent3"/>
        </w:tcBorders>
      </w:tcPr>
    </w:tblStylePr>
  </w:style>
  <w:style w:type="table" w:styleId="Middelsliste1uthevingsfarge2">
    <w:name w:val="Medium List 1 Accent 2"/>
    <w:basedOn w:val="Vanligtabell"/>
    <w:uiPriority w:val="65"/>
    <w:rsid w:val="00E718AC"/>
    <w:rPr>
      <w:color w:val="000000" w:themeColor="text1"/>
    </w:rPr>
    <w:tblPr>
      <w:tblStyleRowBandSize w:val="1"/>
      <w:tblStyleColBandSize w:val="1"/>
      <w:tblBorders>
        <w:top w:val="single" w:sz="8" w:space="0" w:color="C5C8C7" w:themeColor="accent2"/>
        <w:bottom w:val="single" w:sz="8" w:space="0" w:color="C5C8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C8C7" w:themeColor="accent2"/>
        </w:tcBorders>
      </w:tcPr>
    </w:tblStylePr>
    <w:tblStylePr w:type="lastRow">
      <w:rPr>
        <w:b/>
        <w:bCs/>
        <w:color w:val="3B8CAB" w:themeColor="text2"/>
      </w:rPr>
      <w:tblPr/>
      <w:tcPr>
        <w:tcBorders>
          <w:top w:val="single" w:sz="8" w:space="0" w:color="C5C8C7" w:themeColor="accent2"/>
          <w:bottom w:val="single" w:sz="8" w:space="0" w:color="C5C8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C8C7" w:themeColor="accent2"/>
          <w:bottom w:val="single" w:sz="8" w:space="0" w:color="C5C8C7" w:themeColor="accent2"/>
        </w:tcBorders>
      </w:tcPr>
    </w:tblStylePr>
    <w:tblStylePr w:type="band1Vert">
      <w:tblPr/>
      <w:tcPr>
        <w:shd w:val="clear" w:color="auto" w:fill="F0F1F1" w:themeFill="accent2" w:themeFillTint="3F"/>
      </w:tcPr>
    </w:tblStylePr>
    <w:tblStylePr w:type="band1Horz">
      <w:tblPr/>
      <w:tcPr>
        <w:shd w:val="clear" w:color="auto" w:fill="F0F1F1" w:themeFill="accent2" w:themeFillTint="3F"/>
      </w:tcPr>
    </w:tblStylePr>
  </w:style>
  <w:style w:type="table" w:styleId="Fargerikskyggelegginguthevingsfarge3">
    <w:name w:val="Colorful Shading Accent 3"/>
    <w:basedOn w:val="Vanligtabell"/>
    <w:uiPriority w:val="71"/>
    <w:rsid w:val="00E718AC"/>
    <w:rPr>
      <w:color w:val="000000" w:themeColor="text1"/>
    </w:rPr>
    <w:tblPr>
      <w:tblStyleRowBandSize w:val="1"/>
      <w:tblStyleColBandSize w:val="1"/>
      <w:tblBorders>
        <w:top w:val="single" w:sz="24" w:space="0" w:color="E2882E" w:themeColor="accent4"/>
        <w:left w:val="single" w:sz="4" w:space="0" w:color="66B5BB" w:themeColor="accent3"/>
        <w:bottom w:val="single" w:sz="4" w:space="0" w:color="66B5BB" w:themeColor="accent3"/>
        <w:right w:val="single" w:sz="4" w:space="0" w:color="66B5B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8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37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377" w:themeColor="accent3" w:themeShade="99"/>
          <w:insideV w:val="nil"/>
        </w:tcBorders>
        <w:shd w:val="clear" w:color="auto" w:fill="35737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377" w:themeFill="accent3" w:themeFillShade="99"/>
      </w:tcPr>
    </w:tblStylePr>
    <w:tblStylePr w:type="band1Vert">
      <w:tblPr/>
      <w:tcPr>
        <w:shd w:val="clear" w:color="auto" w:fill="C1E1E3" w:themeFill="accent3" w:themeFillTint="66"/>
      </w:tcPr>
    </w:tblStylePr>
    <w:tblStylePr w:type="band1Horz">
      <w:tblPr/>
      <w:tcPr>
        <w:shd w:val="clear" w:color="auto" w:fill="B2DADD" w:themeFill="accent3" w:themeFillTint="7F"/>
      </w:tcPr>
    </w:tblStylePr>
  </w:style>
  <w:style w:type="table" w:styleId="Fargerikskyggelegginguthevingsfarge2">
    <w:name w:val="Colorful Shading Accent 2"/>
    <w:basedOn w:val="Vanligtabell"/>
    <w:uiPriority w:val="71"/>
    <w:rsid w:val="00E718AC"/>
    <w:rPr>
      <w:color w:val="000000" w:themeColor="text1"/>
    </w:rPr>
    <w:tblPr>
      <w:tblStyleRowBandSize w:val="1"/>
      <w:tblStyleColBandSize w:val="1"/>
      <w:tblBorders>
        <w:top w:val="single" w:sz="24" w:space="0" w:color="C5C8C7" w:themeColor="accent2"/>
        <w:left w:val="single" w:sz="4" w:space="0" w:color="C5C8C7" w:themeColor="accent2"/>
        <w:bottom w:val="single" w:sz="4" w:space="0" w:color="C5C8C7" w:themeColor="accent2"/>
        <w:right w:val="single" w:sz="4" w:space="0" w:color="C5C8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C8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A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A78" w:themeColor="accent2" w:themeShade="99"/>
          <w:insideV w:val="nil"/>
        </w:tcBorders>
        <w:shd w:val="clear" w:color="auto" w:fill="747A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A78" w:themeFill="accent2" w:themeFillShade="99"/>
      </w:tcPr>
    </w:tblStylePr>
    <w:tblStylePr w:type="band1Vert">
      <w:tblPr/>
      <w:tcPr>
        <w:shd w:val="clear" w:color="auto" w:fill="E7E9E8" w:themeFill="accent2" w:themeFillTint="66"/>
      </w:tcPr>
    </w:tblStylePr>
    <w:tblStylePr w:type="band1Horz">
      <w:tblPr/>
      <w:tcPr>
        <w:shd w:val="clear" w:color="auto" w:fill="E2E3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iPriority w:val="72"/>
    <w:rsid w:val="00E718AC"/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A19F" w:themeFill="accent2" w:themeFillShade="CC"/>
      </w:tcPr>
    </w:tblStylePr>
    <w:tblStylePr w:type="lastRow">
      <w:rPr>
        <w:b/>
        <w:bCs/>
        <w:color w:val="9CA1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1F1" w:themeFill="accent2" w:themeFillTint="3F"/>
      </w:tcPr>
    </w:tblStylePr>
    <w:tblStylePr w:type="band1Horz">
      <w:tblPr/>
      <w:tcPr>
        <w:shd w:val="clear" w:color="auto" w:fill="F3F4F3" w:themeFill="accent2" w:themeFillTint="33"/>
      </w:tcPr>
    </w:tblStylePr>
  </w:style>
  <w:style w:type="paragraph" w:styleId="Brdtekst2">
    <w:name w:val="Body Text 2"/>
    <w:basedOn w:val="Normal"/>
    <w:link w:val="Brdtekst2Tegn"/>
    <w:uiPriority w:val="99"/>
    <w:unhideWhenUsed/>
    <w:rsid w:val="00E718AC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E718AC"/>
    <w:rPr>
      <w:sz w:val="22"/>
    </w:rPr>
  </w:style>
  <w:style w:type="paragraph" w:styleId="Brdtekst3">
    <w:name w:val="Body Text 3"/>
    <w:basedOn w:val="Normal"/>
    <w:link w:val="Brdtekst3Tegn"/>
    <w:uiPriority w:val="99"/>
    <w:unhideWhenUsed/>
    <w:rsid w:val="00CD6FFD"/>
    <w:pPr>
      <w:spacing w:before="60" w:after="60"/>
    </w:pPr>
    <w:rPr>
      <w:sz w:val="18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CD6FFD"/>
    <w:rPr>
      <w:sz w:val="18"/>
      <w:szCs w:val="16"/>
    </w:rPr>
  </w:style>
  <w:style w:type="character" w:styleId="Sterk">
    <w:name w:val="Strong"/>
    <w:basedOn w:val="Standardskriftforavsnitt"/>
    <w:uiPriority w:val="22"/>
    <w:qFormat/>
    <w:rsid w:val="00650674"/>
    <w:rPr>
      <w:b/>
      <w:bCs/>
      <w:color w:val="E2882E" w:themeColor="accent4"/>
    </w:rPr>
  </w:style>
  <w:style w:type="paragraph" w:styleId="Tittel">
    <w:name w:val="Title"/>
    <w:basedOn w:val="Normal"/>
    <w:next w:val="Normal"/>
    <w:link w:val="TittelTegn"/>
    <w:uiPriority w:val="10"/>
    <w:qFormat/>
    <w:rsid w:val="0029670B"/>
    <w:pPr>
      <w:pBdr>
        <w:bottom w:val="single" w:sz="8" w:space="4" w:color="3B8CAB" w:themeColor="accent1"/>
      </w:pBdr>
      <w:spacing w:after="300"/>
      <w:contextualSpacing/>
    </w:pPr>
    <w:rPr>
      <w:rFonts w:asciiTheme="majorHAnsi" w:eastAsiaTheme="majorEastAsia" w:hAnsiTheme="majorHAnsi" w:cstheme="majorBidi"/>
      <w:color w:val="3B8CAB" w:themeColor="accent1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9670B"/>
    <w:rPr>
      <w:rFonts w:asciiTheme="majorHAnsi" w:eastAsiaTheme="majorEastAsia" w:hAnsiTheme="majorHAnsi" w:cstheme="majorBidi"/>
      <w:color w:val="3B8CAB" w:themeColor="accent1"/>
      <w:spacing w:val="5"/>
      <w:kern w:val="28"/>
      <w:sz w:val="52"/>
      <w:szCs w:val="52"/>
    </w:rPr>
  </w:style>
  <w:style w:type="paragraph" w:customStyle="1" w:styleId="Forside">
    <w:name w:val="Forside"/>
    <w:basedOn w:val="Normal"/>
    <w:qFormat/>
    <w:rsid w:val="00270A1B"/>
    <w:pPr>
      <w:widowControl w:val="0"/>
      <w:spacing w:before="240"/>
      <w:ind w:left="102"/>
      <w:outlineLvl w:val="2"/>
    </w:pPr>
    <w:rPr>
      <w:rFonts w:asciiTheme="majorHAnsi" w:eastAsia="SignaColumn-Book" w:hAnsiTheme="majorHAnsi"/>
      <w:b/>
      <w:color w:val="3B8CAB" w:themeColor="accent1"/>
      <w:spacing w:val="-4"/>
      <w:sz w:val="36"/>
      <w:szCs w:val="36"/>
      <w:lang w:val="en-US" w:eastAsia="en-US"/>
    </w:rPr>
  </w:style>
  <w:style w:type="paragraph" w:customStyle="1" w:styleId="Innrykk">
    <w:name w:val="Innrykk"/>
    <w:basedOn w:val="Normal"/>
    <w:qFormat/>
    <w:rsid w:val="00E33060"/>
    <w:pPr>
      <w:ind w:left="1134"/>
    </w:pPr>
  </w:style>
  <w:style w:type="paragraph" w:customStyle="1" w:styleId="BunntekstSiste">
    <w:name w:val="Bunntekst Siste"/>
    <w:basedOn w:val="SidetallOddetall"/>
    <w:qFormat/>
    <w:rsid w:val="00901AB8"/>
    <w:pPr>
      <w:ind w:right="0"/>
      <w:jc w:val="center"/>
    </w:pPr>
    <w:rPr>
      <w:i w:val="0"/>
      <w:sz w:val="16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1F96"/>
    <w:pPr>
      <w:numPr>
        <w:ilvl w:val="1"/>
      </w:numPr>
    </w:pPr>
    <w:rPr>
      <w:rFonts w:asciiTheme="majorHAnsi" w:eastAsiaTheme="majorEastAsia" w:hAnsiTheme="majorHAnsi" w:cstheme="majorBidi"/>
      <w:b/>
      <w:iCs/>
      <w:color w:val="000000" w:themeColor="tex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1F96"/>
    <w:rPr>
      <w:rFonts w:asciiTheme="majorHAnsi" w:eastAsiaTheme="majorEastAsia" w:hAnsiTheme="majorHAnsi" w:cstheme="majorBidi"/>
      <w:b/>
      <w:iCs/>
      <w:color w:val="000000" w:themeColor="text1"/>
      <w:spacing w:val="15"/>
      <w:sz w:val="22"/>
    </w:rPr>
  </w:style>
  <w:style w:type="paragraph" w:customStyle="1" w:styleId="ListeavsnittSvart">
    <w:name w:val="Listeavsnitt Svart"/>
    <w:basedOn w:val="Listeavsnitt"/>
    <w:qFormat/>
    <w:rsid w:val="00FA03CD"/>
    <w:pPr>
      <w:numPr>
        <w:numId w:val="2"/>
      </w:numPr>
    </w:pPr>
  </w:style>
  <w:style w:type="paragraph" w:customStyle="1" w:styleId="Sitattegn">
    <w:name w:val="Sitattegn"/>
    <w:basedOn w:val="Normal"/>
    <w:autoRedefine/>
    <w:qFormat/>
    <w:rsid w:val="00270A1B"/>
    <w:pPr>
      <w:numPr>
        <w:numId w:val="1"/>
      </w:numPr>
      <w:spacing w:after="240"/>
      <w:ind w:left="709" w:hanging="709"/>
      <w:contextualSpacing/>
    </w:pPr>
    <w:rPr>
      <w:color w:val="FFFFFF" w:themeColor="background2"/>
      <w:sz w:val="48"/>
      <w:szCs w:val="48"/>
    </w:rPr>
  </w:style>
  <w:style w:type="character" w:customStyle="1" w:styleId="Overskrift4Tegn1">
    <w:name w:val="Overskrift 4 Tegn1"/>
    <w:basedOn w:val="Standardskriftforavsnitt"/>
    <w:link w:val="Overskrift4"/>
    <w:uiPriority w:val="9"/>
    <w:rsid w:val="0014381E"/>
    <w:rPr>
      <w:rFonts w:asciiTheme="majorHAnsi" w:eastAsiaTheme="majorEastAsia" w:hAnsiTheme="majorHAnsi" w:cstheme="majorBidi"/>
      <w:b/>
      <w:bCs/>
      <w:i/>
      <w:iCs/>
      <w:color w:val="3B8CAB" w:themeColor="accent1"/>
      <w:sz w:val="22"/>
    </w:rPr>
  </w:style>
  <w:style w:type="character" w:customStyle="1" w:styleId="Overskrift5Tegn1">
    <w:name w:val="Overskrift 5 Tegn1"/>
    <w:basedOn w:val="Standardskriftforavsnitt"/>
    <w:link w:val="Overskrift5"/>
    <w:uiPriority w:val="9"/>
    <w:semiHidden/>
    <w:rsid w:val="0014381E"/>
    <w:rPr>
      <w:rFonts w:asciiTheme="majorHAnsi" w:eastAsiaTheme="majorEastAsia" w:hAnsiTheme="majorHAnsi" w:cstheme="majorBidi"/>
      <w:color w:val="1D4555" w:themeColor="accent1" w:themeShade="7F"/>
      <w:sz w:val="22"/>
    </w:rPr>
  </w:style>
  <w:style w:type="character" w:customStyle="1" w:styleId="Overskrift4Tegn">
    <w:name w:val="Overskrift 4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b/>
      <w:bCs/>
      <w:i/>
      <w:iCs/>
      <w:color w:val="3B8CAB" w:themeColor="accent1"/>
      <w:sz w:val="22"/>
    </w:rPr>
  </w:style>
  <w:style w:type="character" w:customStyle="1" w:styleId="Overskrift5Tegn">
    <w:name w:val="Overskrift 5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color w:val="1D4555" w:themeColor="accent1" w:themeShade="7F"/>
      <w:sz w:val="22"/>
    </w:rPr>
  </w:style>
  <w:style w:type="character" w:customStyle="1" w:styleId="Overskrift6Tegn">
    <w:name w:val="Overskrift 6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i/>
      <w:iCs/>
      <w:color w:val="1D4555" w:themeColor="accent1" w:themeShade="7F"/>
      <w:sz w:val="22"/>
    </w:rPr>
  </w:style>
  <w:style w:type="character" w:customStyle="1" w:styleId="Overskrift7Tegn">
    <w:name w:val="Overskrift 7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verskrift8Tegn">
    <w:name w:val="Overskrift 8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uiPriority w:val="9"/>
    <w:semiHidden/>
    <w:rsid w:val="00E14C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verskrift6Tegn1">
    <w:name w:val="Overskrift 6 Tegn1"/>
    <w:basedOn w:val="Standardskriftforavsnitt"/>
    <w:link w:val="Overskrift6"/>
    <w:uiPriority w:val="9"/>
    <w:semiHidden/>
    <w:rsid w:val="0014381E"/>
    <w:rPr>
      <w:rFonts w:asciiTheme="majorHAnsi" w:eastAsiaTheme="majorEastAsia" w:hAnsiTheme="majorHAnsi" w:cstheme="majorBidi"/>
      <w:i/>
      <w:iCs/>
      <w:color w:val="1D4555" w:themeColor="accent1" w:themeShade="7F"/>
      <w:sz w:val="22"/>
    </w:rPr>
  </w:style>
  <w:style w:type="character" w:customStyle="1" w:styleId="Overskrift7Tegn1">
    <w:name w:val="Overskrift 7 Tegn1"/>
    <w:basedOn w:val="Standardskriftforavsnitt"/>
    <w:link w:val="Overskrift7"/>
    <w:uiPriority w:val="9"/>
    <w:semiHidden/>
    <w:rsid w:val="001438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verskrift8Tegn1">
    <w:name w:val="Overskrift 8 Tegn1"/>
    <w:basedOn w:val="Standardskriftforavsnitt"/>
    <w:link w:val="Overskrift8"/>
    <w:uiPriority w:val="9"/>
    <w:semiHidden/>
    <w:rsid w:val="001438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1">
    <w:name w:val="Overskrift 9 Tegn1"/>
    <w:basedOn w:val="Standardskriftforavsnitt"/>
    <w:link w:val="Overskrift9"/>
    <w:uiPriority w:val="9"/>
    <w:semiHidden/>
    <w:rsid w:val="001438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erkutheving">
    <w:name w:val="Intense Emphasis"/>
    <w:basedOn w:val="Standardskriftforavsnitt"/>
    <w:uiPriority w:val="21"/>
    <w:qFormat/>
    <w:rsid w:val="00650709"/>
    <w:rPr>
      <w:b/>
      <w:bCs/>
      <w:i/>
      <w:iCs/>
      <w:color w:val="3B8CAB" w:themeColor="accent1"/>
    </w:rPr>
  </w:style>
  <w:style w:type="table" w:customStyle="1" w:styleId="Tabellbl">
    <w:name w:val="Tabell blå"/>
    <w:basedOn w:val="Vanligtabell"/>
    <w:uiPriority w:val="99"/>
    <w:rsid w:val="00CD6FFD"/>
    <w:pPr>
      <w:spacing w:before="60" w:after="60"/>
    </w:pPr>
    <w:rPr>
      <w:sz w:val="22"/>
    </w:rPr>
    <w:tblPr/>
    <w:tcPr>
      <w:shd w:val="clear" w:color="auto" w:fill="F3F4F3" w:themeFill="accent2" w:themeFillTint="33"/>
    </w:tcPr>
    <w:tblStylePr w:type="firstRow">
      <w:rPr>
        <w:sz w:val="22"/>
      </w:rPr>
      <w:tblPr/>
      <w:tcPr>
        <w:shd w:val="clear" w:color="auto" w:fill="E7E9E8" w:themeFill="accent2" w:themeFillTint="66"/>
      </w:tcPr>
    </w:tblStylePr>
  </w:style>
  <w:style w:type="paragraph" w:styleId="Sterktsitat">
    <w:name w:val="Intense Quote"/>
    <w:basedOn w:val="Normal"/>
    <w:next w:val="Normal"/>
    <w:link w:val="SterktsitatTegn"/>
    <w:uiPriority w:val="30"/>
    <w:qFormat/>
    <w:rsid w:val="00270A1B"/>
    <w:pPr>
      <w:spacing w:before="240" w:after="240"/>
    </w:pPr>
    <w:rPr>
      <w:bCs/>
      <w:iCs/>
      <w:color w:val="3B8CAB" w:themeColor="accent1"/>
      <w:sz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70A1B"/>
    <w:rPr>
      <w:bCs/>
      <w:iCs/>
      <w:color w:val="3B8CAB" w:themeColor="accent1"/>
    </w:rPr>
  </w:style>
  <w:style w:type="table" w:styleId="Lysskyggelegginguthevingsfarge1">
    <w:name w:val="Light Shading Accent 1"/>
    <w:basedOn w:val="Vanligtabell"/>
    <w:uiPriority w:val="60"/>
    <w:rsid w:val="00627FAB"/>
    <w:rPr>
      <w:color w:val="2C687F" w:themeColor="accent1" w:themeShade="BF"/>
    </w:rPr>
    <w:tblPr>
      <w:tblStyleRowBandSize w:val="1"/>
      <w:tblStyleColBandSize w:val="1"/>
      <w:tblBorders>
        <w:top w:val="single" w:sz="8" w:space="0" w:color="3B8CAB" w:themeColor="accent1"/>
        <w:bottom w:val="single" w:sz="8" w:space="0" w:color="3B8C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8CAB" w:themeColor="accent1"/>
          <w:left w:val="nil"/>
          <w:bottom w:val="single" w:sz="8" w:space="0" w:color="3B8C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8CAB" w:themeColor="accent1"/>
          <w:left w:val="nil"/>
          <w:bottom w:val="single" w:sz="8" w:space="0" w:color="3B8C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3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3ED" w:themeFill="accent1" w:themeFillTint="3F"/>
      </w:tcPr>
    </w:tblStylePr>
  </w:style>
  <w:style w:type="table" w:styleId="Lyslisteuthevingsfarge1">
    <w:name w:val="Light List Accent 1"/>
    <w:basedOn w:val="Vanligtabell"/>
    <w:uiPriority w:val="61"/>
    <w:rsid w:val="00627FAB"/>
    <w:tblPr>
      <w:tblStyleRowBandSize w:val="1"/>
      <w:tblStyleColBandSize w:val="1"/>
      <w:tblBorders>
        <w:top w:val="single" w:sz="8" w:space="0" w:color="3B8CAB" w:themeColor="accent1"/>
        <w:left w:val="single" w:sz="8" w:space="0" w:color="3B8CAB" w:themeColor="accent1"/>
        <w:bottom w:val="single" w:sz="8" w:space="0" w:color="3B8CAB" w:themeColor="accent1"/>
        <w:right w:val="single" w:sz="8" w:space="0" w:color="3B8C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8C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</w:tcBorders>
      </w:tcPr>
    </w:tblStylePr>
    <w:tblStylePr w:type="band1Horz"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</w:tcBorders>
      </w:tcPr>
    </w:tblStylePr>
  </w:style>
  <w:style w:type="table" w:styleId="Lystrutenettuthevingsfarge1">
    <w:name w:val="Light Grid Accent 1"/>
    <w:basedOn w:val="Vanligtabell"/>
    <w:uiPriority w:val="62"/>
    <w:rsid w:val="00627FAB"/>
    <w:tblPr>
      <w:tblStyleRowBandSize w:val="1"/>
      <w:tblStyleColBandSize w:val="1"/>
      <w:tblBorders>
        <w:top w:val="single" w:sz="8" w:space="0" w:color="3B8CAB" w:themeColor="accent1"/>
        <w:left w:val="single" w:sz="8" w:space="0" w:color="3B8CAB" w:themeColor="accent1"/>
        <w:bottom w:val="single" w:sz="8" w:space="0" w:color="3B8CAB" w:themeColor="accent1"/>
        <w:right w:val="single" w:sz="8" w:space="0" w:color="3B8CAB" w:themeColor="accent1"/>
        <w:insideH w:val="single" w:sz="8" w:space="0" w:color="3B8CAB" w:themeColor="accent1"/>
        <w:insideV w:val="single" w:sz="8" w:space="0" w:color="3B8C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18" w:space="0" w:color="3B8CAB" w:themeColor="accent1"/>
          <w:right w:val="single" w:sz="8" w:space="0" w:color="3B8CAB" w:themeColor="accent1"/>
          <w:insideH w:val="nil"/>
          <w:insideV w:val="single" w:sz="8" w:space="0" w:color="3B8C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  <w:insideH w:val="nil"/>
          <w:insideV w:val="single" w:sz="8" w:space="0" w:color="3B8C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</w:tcBorders>
      </w:tcPr>
    </w:tblStylePr>
    <w:tblStylePr w:type="band1Vert"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</w:tcBorders>
        <w:shd w:val="clear" w:color="auto" w:fill="CBE3ED" w:themeFill="accent1" w:themeFillTint="3F"/>
      </w:tcPr>
    </w:tblStylePr>
    <w:tblStylePr w:type="band1Horz"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  <w:insideV w:val="single" w:sz="8" w:space="0" w:color="3B8CAB" w:themeColor="accent1"/>
        </w:tcBorders>
        <w:shd w:val="clear" w:color="auto" w:fill="CBE3ED" w:themeFill="accent1" w:themeFillTint="3F"/>
      </w:tcPr>
    </w:tblStylePr>
    <w:tblStylePr w:type="band2Horz">
      <w:tblPr/>
      <w:tcPr>
        <w:tcBorders>
          <w:top w:val="single" w:sz="8" w:space="0" w:color="3B8CAB" w:themeColor="accent1"/>
          <w:left w:val="single" w:sz="8" w:space="0" w:color="3B8CAB" w:themeColor="accent1"/>
          <w:bottom w:val="single" w:sz="8" w:space="0" w:color="3B8CAB" w:themeColor="accent1"/>
          <w:right w:val="single" w:sz="8" w:space="0" w:color="3B8CAB" w:themeColor="accent1"/>
          <w:insideV w:val="single" w:sz="8" w:space="0" w:color="3B8CAB" w:themeColor="accent1"/>
        </w:tcBorders>
      </w:tcPr>
    </w:tblStylePr>
  </w:style>
  <w:style w:type="table" w:styleId="Fargeriktrutenettuthevingsfarge1">
    <w:name w:val="Colorful Grid Accent 1"/>
    <w:basedOn w:val="Vanligtabell"/>
    <w:uiPriority w:val="73"/>
    <w:rsid w:val="00627F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9F0" w:themeFill="accent1" w:themeFillTint="33"/>
    </w:tcPr>
    <w:tblStylePr w:type="firstRow">
      <w:rPr>
        <w:b/>
        <w:bCs/>
      </w:rPr>
      <w:tblPr/>
      <w:tcPr>
        <w:shd w:val="clear" w:color="auto" w:fill="ABD3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3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C687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C687F" w:themeFill="accent1" w:themeFillShade="BF"/>
      </w:tcPr>
    </w:tblStylePr>
    <w:tblStylePr w:type="band1Vert">
      <w:tblPr/>
      <w:tcPr>
        <w:shd w:val="clear" w:color="auto" w:fill="97C8DB" w:themeFill="accent1" w:themeFillTint="7F"/>
      </w:tcPr>
    </w:tblStylePr>
    <w:tblStylePr w:type="band1Horz">
      <w:tblPr/>
      <w:tcPr>
        <w:shd w:val="clear" w:color="auto" w:fill="97C8DB" w:themeFill="accent1" w:themeFillTint="7F"/>
      </w:tcPr>
    </w:tblStylePr>
  </w:style>
  <w:style w:type="table" w:styleId="Lysskyggelegginguthevingsfarge2">
    <w:name w:val="Light Shading Accent 2"/>
    <w:basedOn w:val="Vanligtabell"/>
    <w:uiPriority w:val="60"/>
    <w:rsid w:val="00627FAB"/>
    <w:rPr>
      <w:color w:val="919795" w:themeColor="accent2" w:themeShade="BF"/>
    </w:rPr>
    <w:tblPr>
      <w:tblStyleRowBandSize w:val="1"/>
      <w:tblStyleColBandSize w:val="1"/>
      <w:tblBorders>
        <w:top w:val="single" w:sz="8" w:space="0" w:color="C5C8C7" w:themeColor="accent2"/>
        <w:bottom w:val="single" w:sz="8" w:space="0" w:color="C5C8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8C7" w:themeColor="accent2"/>
          <w:left w:val="nil"/>
          <w:bottom w:val="single" w:sz="8" w:space="0" w:color="C5C8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8C7" w:themeColor="accent2"/>
          <w:left w:val="nil"/>
          <w:bottom w:val="single" w:sz="8" w:space="0" w:color="C5C8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1F1" w:themeFill="accent2" w:themeFillTint="3F"/>
      </w:tcPr>
    </w:tblStylePr>
  </w:style>
  <w:style w:type="paragraph" w:customStyle="1" w:styleId="SidetallOddetall">
    <w:name w:val="Sidetall Oddetall"/>
    <w:basedOn w:val="Normal"/>
    <w:qFormat/>
    <w:rsid w:val="000F15B0"/>
    <w:pPr>
      <w:ind w:right="-1141"/>
      <w:jc w:val="right"/>
    </w:pPr>
    <w:rPr>
      <w:i/>
      <w:noProof/>
      <w:lang w:val="en-US"/>
    </w:rPr>
  </w:style>
  <w:style w:type="paragraph" w:customStyle="1" w:styleId="SidetallPartall">
    <w:name w:val="Sidetall Partall"/>
    <w:basedOn w:val="Normal"/>
    <w:qFormat/>
    <w:rsid w:val="000F15B0"/>
    <w:pPr>
      <w:ind w:right="-1141"/>
    </w:pPr>
    <w:rPr>
      <w:i/>
    </w:rPr>
  </w:style>
  <w:style w:type="character" w:styleId="Hyperkobling">
    <w:name w:val="Hyperlink"/>
    <w:basedOn w:val="Standardskriftforavsnitt"/>
    <w:uiPriority w:val="99"/>
    <w:unhideWhenUsed/>
    <w:rsid w:val="0088113E"/>
    <w:rPr>
      <w:color w:val="66B5BB" w:themeColor="hyperlink"/>
      <w:u w:val="single"/>
    </w:rPr>
  </w:style>
  <w:style w:type="paragraph" w:customStyle="1" w:styleId="fm-aust-normal">
    <w:name w:val="fm-aust-normal"/>
    <w:basedOn w:val="Normal"/>
    <w:rsid w:val="00EE4092"/>
    <w:rPr>
      <w:rFonts w:ascii="Arial" w:eastAsia="Times New Roman" w:hAnsi="Arial" w:cs="Times New Roman"/>
      <w:sz w:val="22"/>
      <w:szCs w:val="20"/>
    </w:rPr>
  </w:style>
  <w:style w:type="paragraph" w:customStyle="1" w:styleId="Overskrift">
    <w:name w:val="Overskrift"/>
    <w:basedOn w:val="fm-aust-normal"/>
    <w:next w:val="brevinnhald"/>
    <w:autoRedefine/>
    <w:qFormat/>
    <w:rsid w:val="00E22C44"/>
    <w:pPr>
      <w:spacing w:after="240"/>
    </w:pPr>
    <w:rPr>
      <w:b/>
      <w:sz w:val="24"/>
    </w:rPr>
  </w:style>
  <w:style w:type="paragraph" w:customStyle="1" w:styleId="brevinnhald">
    <w:name w:val="brevinnhald"/>
    <w:basedOn w:val="fm-aust-normal"/>
    <w:qFormat/>
    <w:rsid w:val="003B0024"/>
    <w:pPr>
      <w:spacing w:after="240" w:line="276" w:lineRule="auto"/>
    </w:pPr>
  </w:style>
  <w:style w:type="paragraph" w:customStyle="1" w:styleId="helsing">
    <w:name w:val="helsing"/>
    <w:basedOn w:val="fm-aust-normal"/>
    <w:rsid w:val="007F267B"/>
    <w:pPr>
      <w:tabs>
        <w:tab w:val="left" w:pos="6663"/>
      </w:tabs>
    </w:pPr>
  </w:style>
  <w:style w:type="character" w:styleId="Plassholdertekst">
    <w:name w:val="Placeholder Text"/>
    <w:basedOn w:val="Standardskriftforavsnitt"/>
    <w:uiPriority w:val="99"/>
    <w:semiHidden/>
    <w:rsid w:val="000406C3"/>
    <w:rPr>
      <w:color w:val="808080"/>
    </w:rPr>
  </w:style>
  <w:style w:type="paragraph" w:customStyle="1" w:styleId="Default">
    <w:name w:val="Default"/>
    <w:rsid w:val="003F0B68"/>
    <w:pPr>
      <w:autoSpaceDE w:val="0"/>
      <w:autoSpaceDN w:val="0"/>
      <w:adjustRightInd w:val="0"/>
    </w:pPr>
    <w:rPr>
      <w:rFonts w:ascii="Arial MT" w:eastAsiaTheme="minorHAnsi" w:hAnsi="Arial MT" w:cs="Arial MT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ylkesmannen.no" TargetMode="External"/></Relationships>
</file>

<file path=word/theme/theme1.xml><?xml version="1.0" encoding="utf-8"?>
<a:theme xmlns:a="http://schemas.openxmlformats.org/drawingml/2006/main" name="Fylkesmannen">
  <a:themeElements>
    <a:clrScheme name="Fylkesmannen">
      <a:dk1>
        <a:sysClr val="windowText" lastClr="000000"/>
      </a:dk1>
      <a:lt1>
        <a:sysClr val="window" lastClr="FFFFFF"/>
      </a:lt1>
      <a:dk2>
        <a:srgbClr val="3B8CAB"/>
      </a:dk2>
      <a:lt2>
        <a:srgbClr val="FFFFFF"/>
      </a:lt2>
      <a:accent1>
        <a:srgbClr val="3B8CAB"/>
      </a:accent1>
      <a:accent2>
        <a:srgbClr val="C5C8C7"/>
      </a:accent2>
      <a:accent3>
        <a:srgbClr val="66B5BB"/>
      </a:accent3>
      <a:accent4>
        <a:srgbClr val="E2882E"/>
      </a:accent4>
      <a:accent5>
        <a:srgbClr val="DB4E24"/>
      </a:accent5>
      <a:accent6>
        <a:srgbClr val="42A740"/>
      </a:accent6>
      <a:hlink>
        <a:srgbClr val="66B5BB"/>
      </a:hlink>
      <a:folHlink>
        <a:srgbClr val="E2882E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DB49443B0BE2458BAC30293A94E203" ma:contentTypeVersion="10" ma:contentTypeDescription="Opprett et nytt dokument." ma:contentTypeScope="" ma:versionID="78e3507a3d23296e6bfb38428b329039">
  <xsd:schema xmlns:xsd="http://www.w3.org/2001/XMLSchema" xmlns:xs="http://www.w3.org/2001/XMLSchema" xmlns:p="http://schemas.microsoft.com/office/2006/metadata/properties" xmlns:ns3="dcc61e04-8f18-4e25-abdc-09229c7bd3c4" targetNamespace="http://schemas.microsoft.com/office/2006/metadata/properties" ma:root="true" ma:fieldsID="2cc1639c934c04799f34abf13d6521c0" ns3:_="">
    <xsd:import namespace="dcc61e04-8f18-4e25-abdc-09229c7bd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1e04-8f18-4e25-abdc-09229c7bd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5FCC60-3CB4-4E50-9A35-1BDFDFF6F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056E3-2727-4EE8-9CF6-3DB969BD3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37594E-9B29-4C6F-B3F5-35CFB71F0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61e04-8f18-4e25-abdc-09229c7bd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FEC17-4F38-4FDA-A867-5363DA99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Offisiell brevmal i farger</vt:lpstr>
      <vt:lpstr>        Fylkesmannens kommunebilde Arendal kommune 2012</vt:lpstr>
      <vt:lpstr>        Innhold</vt:lpstr>
      <vt:lpstr>1. Innledning</vt:lpstr>
      <vt:lpstr>        Kommunebildene</vt:lpstr>
      <vt:lpstr>Planlegging og styring av kommunen</vt:lpstr>
      <vt:lpstr>    2.1.	Demografi</vt:lpstr>
      <vt:lpstr>    Likestilling</vt:lpstr>
      <vt:lpstr>        Lore ipsum i Arendal</vt:lpstr>
      <vt:lpstr>    2.3.	Økonomi og økonomistyring</vt:lpstr>
      <vt:lpstr>        Fylkesmannens fokusområder</vt:lpstr>
      <vt:lpstr>        Kommunebildene</vt:lpstr>
      <vt:lpstr>        Fylkesmannens fokusområder</vt:lpstr>
      <vt:lpstr>        Inntekten</vt:lpstr>
      <vt:lpstr>    2.4.	Samfunnssikkerhet og beredskap</vt:lpstr>
      <vt:lpstr>        Kommunebildene</vt:lpstr>
      <vt:lpstr>        Fylkesmannens fokusområder</vt:lpstr>
      <vt:lpstr>        Lånegeld</vt:lpstr>
      <vt:lpstr>        Lore ipsum i Arendal</vt:lpstr>
      <vt:lpstr>        Lore ipsum i Arendal</vt:lpstr>
    </vt:vector>
  </TitlesOfParts>
  <Company>Visible</Company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Offisiell brevmal i farger</dc:title>
  <dc:creator>Kleven, Knut Rune</dc:creator>
  <cp:lastModifiedBy>Gundersen, Bjørn Vidar</cp:lastModifiedBy>
  <cp:revision>2</cp:revision>
  <cp:lastPrinted>2021-01-18T14:15:00Z</cp:lastPrinted>
  <dcterms:created xsi:type="dcterms:W3CDTF">2021-01-18T18:44:00Z</dcterms:created>
  <dcterms:modified xsi:type="dcterms:W3CDTF">2021-01-18T18:44:00Z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\\FMAALYNX\hjemmekataloger\fmaaobj\ephorte\diardi\EPHORTE\150_Signaturinnfylling.dotm</vt:lpwstr>
  </property>
  <property fmtid="{D5CDD505-2E9C-101B-9397-08002B2CF9AE}" pid="3" name="ephAutoText">
    <vt:lpwstr/>
  </property>
  <property fmtid="{D5CDD505-2E9C-101B-9397-08002B2CF9AE}" pid="4" name="MergeDataFile">
    <vt:lpwstr>C:\Users\fmavkrk\AppData\Local\Temp\29676_DOCX.XML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http://fmavseph1/ephorte/shared/aspx/Default/CheckInDocForm.aspx</vt:lpwstr>
  </property>
  <property fmtid="{D5CDD505-2E9C-101B-9397-08002B2CF9AE}" pid="7" name="DokType">
    <vt:lpwstr/>
  </property>
  <property fmtid="{D5CDD505-2E9C-101B-9397-08002B2CF9AE}" pid="8" name="DokID">
    <vt:i4>25024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http%3a%2f%2ffmavseph1%2fephorte%2fshared%2faspx%2fDefault%2fdetails.aspx%3ff%3dViewJP%26JP_ID%3d13603%26LoadDocHandling%3dtrue%26SubElGroup%3d55</vt:lpwstr>
  </property>
  <property fmtid="{D5CDD505-2E9C-101B-9397-08002B2CF9AE}" pid="13" name="WindowName">
    <vt:lpwstr>TabWindow1</vt:lpwstr>
  </property>
  <property fmtid="{D5CDD505-2E9C-101B-9397-08002B2CF9AE}" pid="14" name="FileName">
    <vt:lpwstr>C%3a%5cUsers%5cfmavkrk%5cAppData%5cLocal%5cTemp%5c29676.DOCX</vt:lpwstr>
  </property>
  <property fmtid="{D5CDD505-2E9C-101B-9397-08002B2CF9AE}" pid="15" name="LinkId">
    <vt:i4>13603</vt:i4>
  </property>
  <property fmtid="{D5CDD505-2E9C-101B-9397-08002B2CF9AE}" pid="16" name="ContentTypeId">
    <vt:lpwstr>0x01010046DB49443B0BE2458BAC30293A94E203</vt:lpwstr>
  </property>
</Properties>
</file>